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75" w:type="dxa"/>
        <w:tblBorders>
          <w:top w:val="single" w:sz="4" w:space="0" w:color="4472C4"/>
          <w:left w:val="none" w:sz="0" w:space="0" w:color="auto"/>
          <w:bottom w:val="single" w:sz="4" w:space="0" w:color="4472C4"/>
          <w:right w:val="none" w:sz="0" w:space="0" w:color="auto"/>
          <w:insideH w:val="single" w:sz="4" w:space="0" w:color="4472C4"/>
          <w:insideV w:val="none" w:sz="0" w:space="0" w:color="auto"/>
        </w:tblBorders>
        <w:tblLayout w:type="fixed"/>
        <w:tblLook w:val="04A0" w:firstRow="1" w:lastRow="0" w:firstColumn="1" w:lastColumn="0" w:noHBand="0" w:noVBand="1"/>
      </w:tblPr>
      <w:tblGrid>
        <w:gridCol w:w="4253"/>
        <w:gridCol w:w="1276"/>
        <w:gridCol w:w="2268"/>
        <w:gridCol w:w="1278"/>
      </w:tblGrid>
      <w:tr w:rsidR="003663FA" w:rsidRPr="00A74C1E" w:rsidTr="00D17D76">
        <w:trPr>
          <w:trHeight w:hRule="exact" w:val="284"/>
        </w:trPr>
        <w:tc>
          <w:tcPr>
            <w:tcW w:w="4253" w:type="dxa"/>
            <w:vMerge w:val="restart"/>
            <w:vAlign w:val="center"/>
          </w:tcPr>
          <w:p w:rsidR="003663FA" w:rsidRPr="00A74C1E" w:rsidRDefault="003663FA" w:rsidP="00D17D76">
            <w:pPr>
              <w:spacing w:line="276" w:lineRule="auto"/>
              <w:ind w:left="-105" w:firstLine="0"/>
              <w:rPr>
                <w:rFonts w:ascii="Cambria" w:hAnsi="Cambria" w:cs="Times New Roman"/>
                <w:sz w:val="18"/>
                <w:szCs w:val="18"/>
              </w:rPr>
            </w:pPr>
            <w:r>
              <w:rPr>
                <w:rFonts w:ascii="Cambria" w:hAnsi="Cambria" w:cs="Times New Roman"/>
                <w:noProof/>
                <w:sz w:val="18"/>
                <w:szCs w:val="18"/>
                <w:lang w:val="tr-TR" w:eastAsia="tr-TR"/>
              </w:rPr>
              <w:drawing>
                <wp:inline distT="0" distB="0" distL="0" distR="0" wp14:anchorId="043F7CD0" wp14:editId="12A3FBC0">
                  <wp:extent cx="2638425" cy="819150"/>
                  <wp:effectExtent l="0" t="0" r="9525" b="0"/>
                  <wp:docPr id="1" name="Resim 1" descr="Web_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_banne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819150"/>
                          </a:xfrm>
                          <a:prstGeom prst="rect">
                            <a:avLst/>
                          </a:prstGeom>
                          <a:noFill/>
                          <a:ln>
                            <a:noFill/>
                          </a:ln>
                        </pic:spPr>
                      </pic:pic>
                    </a:graphicData>
                  </a:graphic>
                </wp:inline>
              </w:drawing>
            </w:r>
          </w:p>
        </w:tc>
        <w:tc>
          <w:tcPr>
            <w:tcW w:w="1276" w:type="dxa"/>
            <w:vAlign w:val="center"/>
          </w:tcPr>
          <w:p w:rsidR="003663FA" w:rsidRPr="00A74C1E" w:rsidRDefault="003663FA" w:rsidP="00D17D76">
            <w:pPr>
              <w:spacing w:line="240" w:lineRule="auto"/>
              <w:ind w:firstLine="0"/>
              <w:rPr>
                <w:rFonts w:ascii="Cambria" w:hAnsi="Cambria" w:cs="Times New Roman"/>
                <w:color w:val="000000"/>
                <w:sz w:val="18"/>
                <w:szCs w:val="18"/>
              </w:rPr>
            </w:pPr>
            <w:r w:rsidRPr="00A74C1E">
              <w:rPr>
                <w:rFonts w:ascii="Cambria" w:hAnsi="Cambria" w:cs="Times New Roman"/>
                <w:color w:val="000000"/>
                <w:sz w:val="18"/>
                <w:szCs w:val="18"/>
              </w:rPr>
              <w:t>Article ID:</w:t>
            </w:r>
          </w:p>
        </w:tc>
        <w:tc>
          <w:tcPr>
            <w:tcW w:w="2268" w:type="dxa"/>
            <w:tcBorders>
              <w:right w:val="single" w:sz="4" w:space="0" w:color="4472C4"/>
            </w:tcBorders>
            <w:vAlign w:val="center"/>
          </w:tcPr>
          <w:p w:rsidR="003663FA" w:rsidRPr="00A967C5" w:rsidRDefault="003663FA" w:rsidP="00D17D76">
            <w:pPr>
              <w:spacing w:line="240" w:lineRule="auto"/>
              <w:ind w:firstLine="0"/>
              <w:rPr>
                <w:rFonts w:ascii="Cambria" w:hAnsi="Cambria"/>
                <w:sz w:val="18"/>
                <w:szCs w:val="18"/>
              </w:rPr>
            </w:pPr>
            <w:r>
              <w:rPr>
                <w:rFonts w:ascii="Cambria" w:hAnsi="Cambria"/>
                <w:sz w:val="18"/>
                <w:szCs w:val="18"/>
              </w:rPr>
              <w:t>…</w:t>
            </w:r>
          </w:p>
        </w:tc>
        <w:tc>
          <w:tcPr>
            <w:tcW w:w="1278" w:type="dxa"/>
            <w:tcBorders>
              <w:left w:val="single" w:sz="4" w:space="0" w:color="4472C4"/>
            </w:tcBorders>
            <w:vAlign w:val="center"/>
          </w:tcPr>
          <w:p w:rsidR="003663FA" w:rsidRPr="00A967C5" w:rsidRDefault="003663FA" w:rsidP="003663FA">
            <w:pPr>
              <w:spacing w:line="240" w:lineRule="auto"/>
              <w:ind w:firstLine="0"/>
              <w:rPr>
                <w:rFonts w:ascii="Cambria" w:hAnsi="Cambria"/>
                <w:sz w:val="18"/>
                <w:szCs w:val="18"/>
              </w:rPr>
            </w:pPr>
            <w:r>
              <w:rPr>
                <w:rFonts w:ascii="Cambria" w:hAnsi="Cambria"/>
                <w:sz w:val="18"/>
                <w:szCs w:val="18"/>
              </w:rPr>
              <w:t xml:space="preserve">pp. </w:t>
            </w:r>
            <w:r>
              <w:rPr>
                <w:rFonts w:ascii="Cambria" w:hAnsi="Cambria"/>
                <w:sz w:val="18"/>
                <w:szCs w:val="18"/>
              </w:rPr>
              <w:t>…</w:t>
            </w:r>
          </w:p>
        </w:tc>
      </w:tr>
      <w:tr w:rsidR="003663FA" w:rsidRPr="00A74C1E" w:rsidTr="00D17D76">
        <w:trPr>
          <w:trHeight w:hRule="exact" w:val="284"/>
        </w:trPr>
        <w:tc>
          <w:tcPr>
            <w:tcW w:w="4253" w:type="dxa"/>
            <w:vMerge/>
            <w:vAlign w:val="center"/>
          </w:tcPr>
          <w:p w:rsidR="003663FA" w:rsidRPr="00A74C1E" w:rsidRDefault="003663FA" w:rsidP="00D17D76">
            <w:pPr>
              <w:spacing w:line="276" w:lineRule="auto"/>
              <w:ind w:left="-105" w:firstLine="0"/>
              <w:rPr>
                <w:rFonts w:ascii="Cambria" w:hAnsi="Cambria" w:cs="Times New Roman"/>
                <w:sz w:val="18"/>
                <w:szCs w:val="18"/>
              </w:rPr>
            </w:pPr>
          </w:p>
        </w:tc>
        <w:tc>
          <w:tcPr>
            <w:tcW w:w="1276" w:type="dxa"/>
            <w:vAlign w:val="center"/>
          </w:tcPr>
          <w:p w:rsidR="003663FA" w:rsidRPr="00A74C1E" w:rsidRDefault="003663FA" w:rsidP="00D17D76">
            <w:pPr>
              <w:spacing w:line="240" w:lineRule="auto"/>
              <w:ind w:firstLine="0"/>
              <w:rPr>
                <w:rFonts w:ascii="Cambria" w:hAnsi="Cambria" w:cs="Times New Roman"/>
                <w:color w:val="000000"/>
                <w:sz w:val="18"/>
                <w:szCs w:val="18"/>
              </w:rPr>
            </w:pPr>
            <w:r w:rsidRPr="00A74C1E">
              <w:rPr>
                <w:rFonts w:ascii="Cambria" w:hAnsi="Cambria" w:cs="Times New Roman"/>
                <w:color w:val="000000"/>
                <w:sz w:val="18"/>
                <w:szCs w:val="18"/>
              </w:rPr>
              <w:t>Article Type:</w:t>
            </w:r>
          </w:p>
        </w:tc>
        <w:tc>
          <w:tcPr>
            <w:tcW w:w="3546" w:type="dxa"/>
            <w:gridSpan w:val="2"/>
            <w:vAlign w:val="center"/>
          </w:tcPr>
          <w:p w:rsidR="003663FA" w:rsidRPr="00A967C5" w:rsidRDefault="003663FA" w:rsidP="00D17D76">
            <w:pPr>
              <w:spacing w:line="240" w:lineRule="auto"/>
              <w:ind w:firstLine="0"/>
              <w:rPr>
                <w:rFonts w:ascii="Cambria" w:hAnsi="Cambria" w:cs="Times New Roman"/>
                <w:sz w:val="18"/>
                <w:szCs w:val="18"/>
              </w:rPr>
            </w:pPr>
            <w:r>
              <w:rPr>
                <w:rFonts w:ascii="Cambria" w:hAnsi="Cambria" w:cs="Times New Roman"/>
                <w:sz w:val="18"/>
                <w:szCs w:val="18"/>
              </w:rPr>
              <w:t>…</w:t>
            </w:r>
          </w:p>
        </w:tc>
      </w:tr>
      <w:tr w:rsidR="003663FA" w:rsidRPr="00A74C1E" w:rsidTr="00D17D76">
        <w:trPr>
          <w:trHeight w:hRule="exact" w:val="284"/>
        </w:trPr>
        <w:tc>
          <w:tcPr>
            <w:tcW w:w="4253" w:type="dxa"/>
            <w:vMerge/>
            <w:vAlign w:val="center"/>
          </w:tcPr>
          <w:p w:rsidR="003663FA" w:rsidRPr="00A74C1E" w:rsidRDefault="003663FA" w:rsidP="00D17D76">
            <w:pPr>
              <w:spacing w:line="276" w:lineRule="auto"/>
              <w:ind w:left="-105" w:firstLine="0"/>
              <w:rPr>
                <w:rFonts w:ascii="Cambria" w:hAnsi="Cambria" w:cs="Times New Roman"/>
                <w:sz w:val="18"/>
                <w:szCs w:val="18"/>
              </w:rPr>
            </w:pPr>
          </w:p>
        </w:tc>
        <w:tc>
          <w:tcPr>
            <w:tcW w:w="1276" w:type="dxa"/>
            <w:vAlign w:val="center"/>
          </w:tcPr>
          <w:p w:rsidR="003663FA" w:rsidRPr="00A74C1E" w:rsidRDefault="003663FA" w:rsidP="00D17D76">
            <w:pPr>
              <w:spacing w:line="240" w:lineRule="auto"/>
              <w:ind w:firstLine="0"/>
              <w:rPr>
                <w:rFonts w:ascii="Cambria" w:hAnsi="Cambria" w:cs="Times New Roman"/>
                <w:color w:val="000000"/>
                <w:sz w:val="18"/>
                <w:szCs w:val="18"/>
              </w:rPr>
            </w:pPr>
            <w:r w:rsidRPr="00A74C1E">
              <w:rPr>
                <w:rFonts w:ascii="Cambria" w:hAnsi="Cambria" w:cs="Times New Roman"/>
                <w:color w:val="000000"/>
                <w:sz w:val="18"/>
                <w:szCs w:val="18"/>
              </w:rPr>
              <w:t>Received:</w:t>
            </w:r>
          </w:p>
        </w:tc>
        <w:tc>
          <w:tcPr>
            <w:tcW w:w="3546" w:type="dxa"/>
            <w:gridSpan w:val="2"/>
            <w:vAlign w:val="center"/>
          </w:tcPr>
          <w:p w:rsidR="003663FA" w:rsidRPr="00A967C5" w:rsidRDefault="003663FA" w:rsidP="00D17D76">
            <w:pPr>
              <w:spacing w:line="240" w:lineRule="auto"/>
              <w:ind w:firstLine="0"/>
              <w:rPr>
                <w:rFonts w:ascii="Cambria" w:hAnsi="Cambria" w:cs="Times New Roman"/>
                <w:sz w:val="18"/>
                <w:szCs w:val="18"/>
              </w:rPr>
            </w:pPr>
            <w:r>
              <w:rPr>
                <w:rFonts w:ascii="Cambria" w:hAnsi="Cambria" w:cs="Times New Roman"/>
                <w:sz w:val="18"/>
                <w:szCs w:val="18"/>
              </w:rPr>
              <w:t>…</w:t>
            </w:r>
          </w:p>
        </w:tc>
      </w:tr>
      <w:tr w:rsidR="003663FA" w:rsidRPr="00A74C1E" w:rsidTr="00D17D76">
        <w:trPr>
          <w:trHeight w:hRule="exact" w:val="284"/>
        </w:trPr>
        <w:tc>
          <w:tcPr>
            <w:tcW w:w="4253" w:type="dxa"/>
            <w:vMerge/>
            <w:vAlign w:val="center"/>
          </w:tcPr>
          <w:p w:rsidR="003663FA" w:rsidRPr="00A74C1E" w:rsidRDefault="003663FA" w:rsidP="00D17D76">
            <w:pPr>
              <w:spacing w:line="276" w:lineRule="auto"/>
              <w:ind w:left="-105" w:firstLine="0"/>
              <w:rPr>
                <w:rFonts w:ascii="Cambria" w:hAnsi="Cambria" w:cs="Times New Roman"/>
                <w:sz w:val="18"/>
                <w:szCs w:val="18"/>
              </w:rPr>
            </w:pPr>
          </w:p>
        </w:tc>
        <w:tc>
          <w:tcPr>
            <w:tcW w:w="1276" w:type="dxa"/>
            <w:vAlign w:val="center"/>
          </w:tcPr>
          <w:p w:rsidR="003663FA" w:rsidRPr="00A74C1E" w:rsidRDefault="003663FA" w:rsidP="00D17D76">
            <w:pPr>
              <w:spacing w:line="240" w:lineRule="auto"/>
              <w:ind w:firstLine="0"/>
              <w:rPr>
                <w:rFonts w:ascii="Cambria" w:hAnsi="Cambria" w:cs="Times New Roman"/>
                <w:color w:val="000000"/>
                <w:sz w:val="18"/>
                <w:szCs w:val="18"/>
              </w:rPr>
            </w:pPr>
            <w:r w:rsidRPr="00A74C1E">
              <w:rPr>
                <w:rFonts w:ascii="Cambria" w:hAnsi="Cambria" w:cs="Times New Roman"/>
                <w:color w:val="000000"/>
                <w:sz w:val="18"/>
                <w:szCs w:val="18"/>
              </w:rPr>
              <w:t>Accepted:</w:t>
            </w:r>
          </w:p>
        </w:tc>
        <w:tc>
          <w:tcPr>
            <w:tcW w:w="3546" w:type="dxa"/>
            <w:gridSpan w:val="2"/>
            <w:vAlign w:val="center"/>
          </w:tcPr>
          <w:p w:rsidR="003663FA" w:rsidRPr="00A967C5" w:rsidRDefault="003663FA" w:rsidP="00D17D76">
            <w:pPr>
              <w:spacing w:line="240" w:lineRule="auto"/>
              <w:ind w:firstLine="0"/>
              <w:rPr>
                <w:rFonts w:ascii="Cambria" w:hAnsi="Cambria" w:cs="Times New Roman"/>
                <w:sz w:val="18"/>
                <w:szCs w:val="18"/>
              </w:rPr>
            </w:pPr>
            <w:r>
              <w:rPr>
                <w:rFonts w:ascii="Cambria" w:hAnsi="Cambria" w:cs="Times New Roman"/>
                <w:sz w:val="18"/>
                <w:szCs w:val="18"/>
              </w:rPr>
              <w:t>…</w:t>
            </w:r>
          </w:p>
        </w:tc>
      </w:tr>
      <w:tr w:rsidR="003663FA" w:rsidRPr="00A74C1E" w:rsidTr="00D17D76">
        <w:trPr>
          <w:trHeight w:hRule="exact" w:val="284"/>
        </w:trPr>
        <w:tc>
          <w:tcPr>
            <w:tcW w:w="4253" w:type="dxa"/>
            <w:vMerge/>
            <w:vAlign w:val="center"/>
          </w:tcPr>
          <w:p w:rsidR="003663FA" w:rsidRPr="00A74C1E" w:rsidRDefault="003663FA" w:rsidP="00D17D76">
            <w:pPr>
              <w:spacing w:line="276" w:lineRule="auto"/>
              <w:ind w:left="-105" w:firstLine="0"/>
              <w:rPr>
                <w:rFonts w:ascii="Cambria" w:hAnsi="Cambria"/>
                <w:sz w:val="18"/>
                <w:szCs w:val="18"/>
              </w:rPr>
            </w:pPr>
          </w:p>
        </w:tc>
        <w:tc>
          <w:tcPr>
            <w:tcW w:w="4822" w:type="dxa"/>
            <w:gridSpan w:val="3"/>
            <w:vAlign w:val="center"/>
          </w:tcPr>
          <w:p w:rsidR="003663FA" w:rsidRPr="00A74C1E" w:rsidRDefault="003663FA" w:rsidP="00D17D76">
            <w:pPr>
              <w:spacing w:line="240" w:lineRule="auto"/>
              <w:ind w:firstLine="0"/>
              <w:rPr>
                <w:rFonts w:ascii="Cambria" w:hAnsi="Cambria"/>
                <w:color w:val="000000"/>
                <w:sz w:val="18"/>
                <w:szCs w:val="18"/>
              </w:rPr>
            </w:pPr>
            <w:hyperlink r:id="rId8" w:history="1">
              <w:r w:rsidRPr="00A74C1E">
                <w:rPr>
                  <w:rStyle w:val="Kpr"/>
                  <w:rFonts w:ascii="Cambria" w:hAnsi="Cambria"/>
                  <w:color w:val="000000"/>
                  <w:sz w:val="18"/>
                  <w:szCs w:val="18"/>
                  <w:u w:val="none"/>
                </w:rPr>
                <w:t>Copyright</w:t>
              </w:r>
            </w:hyperlink>
            <w:r w:rsidRPr="00A74C1E">
              <w:rPr>
                <w:rFonts w:ascii="Cambria" w:hAnsi="Cambria"/>
                <w:color w:val="000000"/>
                <w:sz w:val="18"/>
                <w:szCs w:val="18"/>
              </w:rPr>
              <w:t xml:space="preserve">: CC BY-NC 4.0 | Checked by: </w:t>
            </w:r>
            <w:hyperlink r:id="rId9" w:history="1">
              <w:r w:rsidRPr="00A74C1E">
                <w:rPr>
                  <w:rStyle w:val="Kpr"/>
                  <w:rFonts w:ascii="Cambria" w:hAnsi="Cambria"/>
                  <w:color w:val="000000"/>
                  <w:sz w:val="18"/>
                  <w:szCs w:val="18"/>
                  <w:u w:val="none"/>
                </w:rPr>
                <w:t>iThenticate</w:t>
              </w:r>
            </w:hyperlink>
          </w:p>
        </w:tc>
      </w:tr>
      <w:tr w:rsidR="003663FA" w:rsidRPr="00A74C1E" w:rsidTr="00D17D76">
        <w:trPr>
          <w:trHeight w:hRule="exact" w:val="284"/>
        </w:trPr>
        <w:tc>
          <w:tcPr>
            <w:tcW w:w="4253" w:type="dxa"/>
            <w:vMerge/>
            <w:vAlign w:val="center"/>
          </w:tcPr>
          <w:p w:rsidR="003663FA" w:rsidRPr="00A74C1E" w:rsidRDefault="003663FA" w:rsidP="00D17D76">
            <w:pPr>
              <w:spacing w:line="276" w:lineRule="auto"/>
              <w:ind w:left="-105" w:firstLine="0"/>
              <w:rPr>
                <w:rFonts w:ascii="Cambria" w:hAnsi="Cambria" w:cs="Times New Roman"/>
                <w:bCs/>
                <w:sz w:val="18"/>
                <w:szCs w:val="18"/>
              </w:rPr>
            </w:pPr>
          </w:p>
        </w:tc>
        <w:tc>
          <w:tcPr>
            <w:tcW w:w="4822" w:type="dxa"/>
            <w:gridSpan w:val="3"/>
            <w:vAlign w:val="center"/>
          </w:tcPr>
          <w:p w:rsidR="003663FA" w:rsidRPr="00A74C1E" w:rsidRDefault="003663FA" w:rsidP="00D17D76">
            <w:pPr>
              <w:spacing w:line="240" w:lineRule="auto"/>
              <w:ind w:firstLine="0"/>
              <w:rPr>
                <w:rFonts w:ascii="Cambria" w:hAnsi="Cambria"/>
                <w:color w:val="000000"/>
                <w:sz w:val="18"/>
                <w:szCs w:val="18"/>
              </w:rPr>
            </w:pPr>
            <w:hyperlink r:id="rId10" w:history="1">
              <w:r w:rsidRPr="00A74C1E">
                <w:rPr>
                  <w:rStyle w:val="Kpr"/>
                  <w:rFonts w:ascii="Cambria" w:hAnsi="Cambria"/>
                  <w:color w:val="000000"/>
                  <w:sz w:val="18"/>
                  <w:szCs w:val="18"/>
                  <w:u w:val="none"/>
                </w:rPr>
                <w:t>Open-Access Policy:</w:t>
              </w:r>
            </w:hyperlink>
            <w:r w:rsidRPr="00A74C1E">
              <w:rPr>
                <w:rFonts w:ascii="Cambria" w:hAnsi="Cambria"/>
                <w:color w:val="000000"/>
                <w:sz w:val="18"/>
                <w:szCs w:val="18"/>
              </w:rPr>
              <w:t xml:space="preserve"> BOAI has been applied.</w:t>
            </w:r>
          </w:p>
        </w:tc>
      </w:tr>
      <w:tr w:rsidR="003663FA" w:rsidRPr="00A74C1E" w:rsidTr="00D17D76">
        <w:trPr>
          <w:trHeight w:hRule="exact" w:val="284"/>
        </w:trPr>
        <w:tc>
          <w:tcPr>
            <w:tcW w:w="4253" w:type="dxa"/>
            <w:vMerge/>
            <w:vAlign w:val="center"/>
          </w:tcPr>
          <w:p w:rsidR="003663FA" w:rsidRPr="00A74C1E" w:rsidRDefault="003663FA" w:rsidP="00D17D76">
            <w:pPr>
              <w:spacing w:line="276" w:lineRule="auto"/>
              <w:ind w:left="-105" w:firstLine="0"/>
              <w:rPr>
                <w:rFonts w:ascii="Cambria" w:hAnsi="Cambria"/>
                <w:sz w:val="18"/>
                <w:szCs w:val="18"/>
              </w:rPr>
            </w:pPr>
          </w:p>
        </w:tc>
        <w:tc>
          <w:tcPr>
            <w:tcW w:w="4822" w:type="dxa"/>
            <w:gridSpan w:val="3"/>
            <w:vAlign w:val="center"/>
          </w:tcPr>
          <w:p w:rsidR="003663FA" w:rsidRPr="00A74C1E" w:rsidRDefault="003663FA" w:rsidP="00D17D76">
            <w:pPr>
              <w:spacing w:line="240" w:lineRule="auto"/>
              <w:ind w:firstLine="0"/>
              <w:rPr>
                <w:rFonts w:ascii="Cambria" w:hAnsi="Cambria"/>
                <w:color w:val="000000"/>
                <w:sz w:val="18"/>
                <w:szCs w:val="18"/>
              </w:rPr>
            </w:pPr>
            <w:hyperlink r:id="rId11" w:history="1">
              <w:r w:rsidRPr="00A74C1E">
                <w:rPr>
                  <w:rStyle w:val="Kpr"/>
                  <w:rFonts w:ascii="Cambria" w:hAnsi="Cambria"/>
                  <w:color w:val="auto"/>
                  <w:sz w:val="18"/>
                  <w:szCs w:val="18"/>
                  <w:u w:val="none"/>
                </w:rPr>
                <w:t>www.utisgad.org</w:t>
              </w:r>
            </w:hyperlink>
            <w:r w:rsidRPr="00A74C1E">
              <w:rPr>
                <w:rFonts w:ascii="Cambria" w:hAnsi="Cambria"/>
                <w:sz w:val="18"/>
                <w:szCs w:val="18"/>
              </w:rPr>
              <w:t xml:space="preserve"> </w:t>
            </w:r>
            <w:r w:rsidRPr="00A74C1E">
              <w:rPr>
                <w:rFonts w:ascii="Cambria" w:hAnsi="Cambria"/>
                <w:color w:val="000000"/>
                <w:sz w:val="18"/>
                <w:szCs w:val="18"/>
              </w:rPr>
              <w:t>|</w:t>
            </w:r>
            <w:hyperlink r:id="rId12" w:history="1">
              <w:r w:rsidRPr="00A74C1E">
                <w:rPr>
                  <w:rStyle w:val="Kpr"/>
                  <w:rFonts w:ascii="Cambria" w:hAnsi="Cambria"/>
                  <w:color w:val="000000"/>
                  <w:sz w:val="18"/>
                  <w:szCs w:val="18"/>
                  <w:u w:val="none"/>
                </w:rPr>
                <w:t xml:space="preserve"> www.sitso.org.tr</w:t>
              </w:r>
            </w:hyperlink>
            <w:r>
              <w:rPr>
                <w:rStyle w:val="Kpr"/>
                <w:rFonts w:ascii="Cambria" w:hAnsi="Cambria"/>
                <w:color w:val="000000"/>
                <w:sz w:val="18"/>
                <w:szCs w:val="18"/>
                <w:u w:val="none"/>
              </w:rPr>
              <w:t xml:space="preserve"> | DOI:</w:t>
            </w:r>
          </w:p>
        </w:tc>
      </w:tr>
    </w:tbl>
    <w:p w:rsidR="00830429" w:rsidRPr="00247AF7" w:rsidRDefault="00830429" w:rsidP="001547B1">
      <w:pPr>
        <w:pStyle w:val="Balk3"/>
        <w:spacing w:before="240" w:line="276" w:lineRule="auto"/>
        <w:rPr>
          <w:rFonts w:ascii="Cambria" w:hAnsi="Cambria" w:cs="Times New Roman"/>
        </w:rPr>
      </w:pPr>
      <w:r w:rsidRPr="00247AF7">
        <w:rPr>
          <w:rFonts w:ascii="Cambria" w:hAnsi="Cambria" w:cs="Times New Roman"/>
        </w:rPr>
        <w:t>TITLE OF THE PAPER</w:t>
      </w:r>
    </w:p>
    <w:p w:rsidR="00B8271B" w:rsidRPr="00247AF7" w:rsidRDefault="001547B1" w:rsidP="001547B1">
      <w:pPr>
        <w:pStyle w:val="Title2"/>
        <w:spacing w:before="240" w:line="276" w:lineRule="auto"/>
        <w:rPr>
          <w:rStyle w:val="Balk3Char"/>
          <w:rFonts w:ascii="Cambria" w:hAnsi="Cambria" w:cs="Times New Roman"/>
          <w:b w:val="0"/>
          <w:color w:val="000000" w:themeColor="text1"/>
          <w:sz w:val="28"/>
          <w:szCs w:val="28"/>
        </w:rPr>
      </w:pPr>
      <w:r w:rsidRPr="00247AF7">
        <w:rPr>
          <w:rStyle w:val="Balk3Char"/>
          <w:rFonts w:ascii="Cambria" w:hAnsi="Cambria" w:cs="Times New Roman"/>
          <w:b w:val="0"/>
          <w:color w:val="000000" w:themeColor="text1"/>
          <w:sz w:val="28"/>
          <w:szCs w:val="28"/>
        </w:rPr>
        <w:t>Author</w:t>
      </w:r>
      <w:r w:rsidR="00B8271B" w:rsidRPr="00247AF7">
        <w:rPr>
          <w:rStyle w:val="DipnotBavurusu"/>
          <w:rFonts w:ascii="Cambria" w:hAnsi="Cambria" w:cs="Times New Roman"/>
          <w:bCs/>
          <w:color w:val="000000" w:themeColor="text1"/>
          <w:sz w:val="20"/>
          <w:szCs w:val="28"/>
          <w:vertAlign w:val="superscript"/>
        </w:rPr>
        <w:footnoteReference w:id="1"/>
      </w:r>
    </w:p>
    <w:p w:rsidR="001547B1" w:rsidRPr="00247AF7" w:rsidRDefault="00557F68" w:rsidP="00247AF7">
      <w:pPr>
        <w:tabs>
          <w:tab w:val="left" w:pos="6915"/>
        </w:tabs>
        <w:spacing w:before="240" w:line="276" w:lineRule="auto"/>
        <w:ind w:firstLine="0"/>
        <w:jc w:val="both"/>
        <w:rPr>
          <w:rFonts w:ascii="Cambria" w:hAnsi="Cambria" w:cs="Times New Roman"/>
          <w:b/>
          <w:lang w:val="tr"/>
        </w:rPr>
      </w:pPr>
      <w:r w:rsidRPr="00247AF7">
        <w:rPr>
          <w:rFonts w:ascii="Cambria" w:hAnsi="Cambria" w:cs="Times New Roman"/>
          <w:b/>
          <w:lang w:val="tr"/>
        </w:rPr>
        <w:t>ABSTRACT</w:t>
      </w:r>
    </w:p>
    <w:p w:rsidR="00830429" w:rsidRPr="00247AF7" w:rsidRDefault="00830429" w:rsidP="00247AF7">
      <w:pPr>
        <w:tabs>
          <w:tab w:val="left" w:pos="6915"/>
        </w:tabs>
        <w:spacing w:before="240" w:line="276" w:lineRule="auto"/>
        <w:ind w:firstLine="0"/>
        <w:jc w:val="both"/>
        <w:rPr>
          <w:rFonts w:ascii="Cambria" w:hAnsi="Cambria" w:cs="Times New Roman"/>
          <w:b/>
          <w:lang w:val="tr"/>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w:t>
      </w:r>
      <w:bookmarkStart w:id="0" w:name="_GoBack"/>
      <w:bookmarkEnd w:id="0"/>
      <w:r w:rsidRPr="00247AF7">
        <w:rPr>
          <w:rFonts w:ascii="Cambria" w:hAnsi="Cambria" w:cs="Times New Roman"/>
          <w:lang w:val="tr"/>
        </w:rPr>
        <w:t>ndustry. This content, published in Journal of International Trade, entrepreneurship Studies and Industry, non auxilium experirentur.</w:t>
      </w:r>
      <w:r w:rsidR="00565C7C" w:rsidRPr="00247AF7">
        <w:rPr>
          <w:rFonts w:ascii="Cambria" w:hAnsi="Cambria" w:cs="Times New Roman"/>
          <w:lang w:val="tr"/>
        </w:rPr>
        <w:t xml:space="preserve"> This content creata est, entrepreneurship Studies and Industry. This content, published in Journal of International Trade, entrepreneurship Studies and Industry, non auxilium experirentur. Journal of International Trade This content creata est, entrepreneurship Studies and Industry. This content, published in Journal of International Trade, entrepreneurship Studies and Industry, non auxilium experirentur. This content, published in Journal of International Trade, entrepreneurship Studies and Industry, non auxilium experirentur. This content creata est, entrepreneurship Studies and Industry. This content, published in Journal of International Trade, entrepreneurship Studies and Industry, non auxilium experirentur. Journal of International Trade This content creata est, entrepreneurship Studies and Industry. This content, published in Journal of International Trade, entrepreneurship Studies and Industry, non auxilium experirentur.</w:t>
      </w:r>
    </w:p>
    <w:p w:rsidR="00830429" w:rsidRPr="00247AF7" w:rsidRDefault="00830429" w:rsidP="001547B1">
      <w:pPr>
        <w:spacing w:before="240" w:line="276" w:lineRule="auto"/>
        <w:ind w:firstLine="0"/>
        <w:jc w:val="both"/>
        <w:rPr>
          <w:rFonts w:ascii="Cambria" w:hAnsi="Cambria" w:cs="Times New Roman"/>
          <w:lang w:val="tr"/>
        </w:rPr>
      </w:pPr>
      <w:r w:rsidRPr="00247AF7">
        <w:rPr>
          <w:rFonts w:ascii="Cambria" w:hAnsi="Cambria" w:cs="Times New Roman"/>
          <w:b/>
          <w:lang w:val="tr"/>
        </w:rPr>
        <w:t>Keywords:</w:t>
      </w:r>
      <w:r w:rsidRPr="00247AF7">
        <w:rPr>
          <w:rFonts w:ascii="Cambria" w:hAnsi="Cambria" w:cs="Times New Roman"/>
          <w:lang w:val="tr"/>
        </w:rPr>
        <w:t xml:space="preserve"> International Trade, Industry, Entrepreneurship Research</w:t>
      </w:r>
    </w:p>
    <w:p w:rsidR="0095347F" w:rsidRPr="00247AF7" w:rsidRDefault="0095347F" w:rsidP="001547B1">
      <w:pPr>
        <w:spacing w:before="240" w:line="276" w:lineRule="auto"/>
        <w:ind w:firstLine="0"/>
        <w:jc w:val="both"/>
        <w:rPr>
          <w:rFonts w:ascii="Cambria" w:hAnsi="Cambria" w:cs="Times New Roman"/>
          <w:b/>
          <w:lang w:val="tr"/>
        </w:rPr>
      </w:pPr>
      <w:r w:rsidRPr="00247AF7">
        <w:rPr>
          <w:rFonts w:ascii="Cambria" w:hAnsi="Cambria" w:cs="Times New Roman"/>
          <w:b/>
          <w:lang w:val="tr"/>
        </w:rPr>
        <w:t xml:space="preserve">JEL Codes: </w:t>
      </w:r>
      <w:r w:rsidRPr="00247AF7">
        <w:rPr>
          <w:rFonts w:ascii="Cambria" w:hAnsi="Cambria" w:cs="Times New Roman"/>
          <w:lang w:val="tr"/>
        </w:rPr>
        <w:t>M11, L10</w:t>
      </w:r>
    </w:p>
    <w:p w:rsidR="008E6D93" w:rsidRPr="00247AF7" w:rsidRDefault="008E6D93" w:rsidP="00CB5A7D">
      <w:pPr>
        <w:spacing w:line="276" w:lineRule="auto"/>
        <w:ind w:firstLine="0"/>
        <w:rPr>
          <w:rFonts w:ascii="Cambria" w:hAnsi="Cambria" w:cs="Times New Roman"/>
        </w:rPr>
      </w:pPr>
    </w:p>
    <w:p w:rsidR="00526A64" w:rsidRPr="00247AF7" w:rsidRDefault="00526A64" w:rsidP="00CB5A7D">
      <w:pPr>
        <w:spacing w:line="276" w:lineRule="auto"/>
        <w:ind w:firstLine="0"/>
        <w:rPr>
          <w:rFonts w:ascii="Cambria" w:hAnsi="Cambria" w:cs="Times New Roman"/>
        </w:rPr>
      </w:pPr>
    </w:p>
    <w:p w:rsidR="00820792" w:rsidRPr="00247AF7" w:rsidRDefault="00820792" w:rsidP="00CB5A7D">
      <w:pPr>
        <w:spacing w:line="276" w:lineRule="auto"/>
        <w:ind w:firstLine="0"/>
        <w:rPr>
          <w:rFonts w:ascii="Cambria" w:hAnsi="Cambria" w:cs="Times New Roman"/>
        </w:rPr>
        <w:sectPr w:rsidR="00820792" w:rsidRPr="00247AF7" w:rsidSect="00187764">
          <w:head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65C7C" w:rsidRPr="00247AF7" w:rsidRDefault="00CB5A7D" w:rsidP="00247AF7">
      <w:pPr>
        <w:pStyle w:val="2DzeyBalk"/>
        <w:spacing w:after="240" w:line="276" w:lineRule="auto"/>
        <w:ind w:firstLine="0"/>
        <w:rPr>
          <w:rFonts w:ascii="Cambria" w:hAnsi="Cambria" w:cs="Times New Roman"/>
        </w:rPr>
      </w:pPr>
      <w:r w:rsidRPr="00247AF7">
        <w:rPr>
          <w:rFonts w:ascii="Cambria" w:hAnsi="Cambria" w:cs="Times New Roman"/>
        </w:rPr>
        <w:lastRenderedPageBreak/>
        <w:t>1</w:t>
      </w:r>
      <w:r w:rsidR="00565C7C" w:rsidRPr="00247AF7">
        <w:rPr>
          <w:rFonts w:ascii="Cambria" w:hAnsi="Cambria" w:cs="Times New Roman"/>
        </w:rPr>
        <w:t>. INTRODUCTION</w:t>
      </w:r>
    </w:p>
    <w:p w:rsidR="00565C7C" w:rsidRPr="00247AF7" w:rsidRDefault="00565C7C" w:rsidP="00247AF7">
      <w:pPr>
        <w:spacing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w:t>
      </w:r>
      <w:r w:rsidR="00A115A9" w:rsidRPr="00247AF7">
        <w:rPr>
          <w:rFonts w:ascii="Cambria" w:hAnsi="Cambria" w:cs="Times New Roman"/>
          <w:lang w:val="tr"/>
        </w:rPr>
        <w:t>reneurship Studies and Industry</w:t>
      </w:r>
      <w:r w:rsidRPr="00247AF7">
        <w:rPr>
          <w:rFonts w:ascii="Cambria" w:hAnsi="Cambria" w:cs="Times New Roman"/>
          <w:lang w:val="tr"/>
        </w:rPr>
        <w:t xml:space="preserve"> (</w:t>
      </w:r>
      <w:r w:rsidRPr="00247AF7">
        <w:rPr>
          <w:rFonts w:ascii="Cambria" w:hAnsi="Cambria" w:cs="Times New Roman"/>
        </w:rPr>
        <w:t>Anderson, 2005).</w:t>
      </w:r>
    </w:p>
    <w:p w:rsidR="00017DEB"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p>
    <w:p w:rsidR="00565C7C" w:rsidRPr="00247AF7" w:rsidRDefault="00565C7C" w:rsidP="00247AF7">
      <w:pPr>
        <w:spacing w:before="240" w:line="276" w:lineRule="auto"/>
        <w:ind w:firstLine="0"/>
        <w:jc w:val="both"/>
        <w:rPr>
          <w:rFonts w:ascii="Cambria" w:hAnsi="Cambria" w:cs="Times New Roman"/>
          <w:lang w:val="tr"/>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w:t>
      </w:r>
      <w:r w:rsidR="00017DEB" w:rsidRPr="00247AF7">
        <w:rPr>
          <w:rFonts w:ascii="Cambria" w:hAnsi="Cambria" w:cs="Times New Roman"/>
          <w:lang w:val="tr"/>
        </w:rPr>
        <w:t>eneurship Studies and Industry</w:t>
      </w:r>
      <w:r w:rsidRPr="00247AF7">
        <w:rPr>
          <w:rFonts w:ascii="Cambria" w:hAnsi="Cambria" w:cs="Times New Roman"/>
          <w:lang w:val="tr"/>
        </w:rPr>
        <w:t xml:space="preserve">  (Modigliani vd</w:t>
      </w:r>
      <w:proofErr w:type="gramStart"/>
      <w:r w:rsidRPr="00247AF7">
        <w:rPr>
          <w:rFonts w:ascii="Cambria" w:hAnsi="Cambria" w:cs="Times New Roman"/>
          <w:lang w:val="tr"/>
        </w:rPr>
        <w:t>.,</w:t>
      </w:r>
      <w:proofErr w:type="gramEnd"/>
      <w:r w:rsidRPr="00247AF7">
        <w:rPr>
          <w:rFonts w:ascii="Cambria" w:hAnsi="Cambria" w:cs="Times New Roman"/>
          <w:lang w:val="tr"/>
        </w:rPr>
        <w:t xml:space="preserve"> 2004).</w:t>
      </w:r>
      <w:r w:rsidR="00017DEB" w:rsidRPr="00247AF7">
        <w:rPr>
          <w:rFonts w:ascii="Cambria" w:hAnsi="Cambria" w:cs="Times New Roman"/>
          <w:lang w:val="tr"/>
        </w:rPr>
        <w:t xml:space="preserve"> </w:t>
      </w:r>
      <w:r w:rsidRPr="00247AF7">
        <w:rPr>
          <w:rFonts w:ascii="Cambria" w:hAnsi="Cambria" w:cs="Times New Roman"/>
          <w:lang w:val="tr"/>
        </w:rPr>
        <w:t>Modigliani ve Miller (2004), “Journal of International Trade This content creata est, entrepreneurship Studies and Industry. This content, published in Journal of International Trade, entrepreneurship Studies and Industry, non auxilium experirentur. Journal of International Trade This content creata est, entrep</w:t>
      </w:r>
      <w:r w:rsidR="00017DEB" w:rsidRPr="00247AF7">
        <w:rPr>
          <w:rFonts w:ascii="Cambria" w:hAnsi="Cambria" w:cs="Times New Roman"/>
          <w:lang w:val="tr"/>
        </w:rPr>
        <w:t>reneurship Studies and Industry”</w:t>
      </w:r>
      <w:r w:rsidRPr="00247AF7">
        <w:rPr>
          <w:rFonts w:ascii="Cambria" w:hAnsi="Cambria" w:cs="Times New Roman"/>
          <w:lang w:val="tr"/>
        </w:rPr>
        <w:t>.</w:t>
      </w:r>
    </w:p>
    <w:p w:rsidR="00565C7C" w:rsidRPr="00247AF7" w:rsidRDefault="00565C7C" w:rsidP="00247AF7">
      <w:pPr>
        <w:spacing w:before="240" w:line="276" w:lineRule="auto"/>
        <w:ind w:firstLine="0"/>
        <w:jc w:val="both"/>
        <w:rPr>
          <w:rFonts w:ascii="Cambria" w:hAnsi="Cambria" w:cs="Times New Roman"/>
          <w:lang w:val="tr"/>
        </w:rPr>
      </w:pPr>
      <w:r w:rsidRPr="00247AF7">
        <w:rPr>
          <w:rFonts w:ascii="Cambria" w:hAnsi="Cambria" w:cs="Times New Roman"/>
          <w:lang w:val="tr"/>
        </w:rPr>
        <w:t>According to Stuart Hall (1998),</w:t>
      </w:r>
      <w:r w:rsidR="003A6DCF" w:rsidRPr="00247AF7">
        <w:rPr>
          <w:rFonts w:ascii="Cambria" w:hAnsi="Cambria" w:cs="Times New Roman"/>
          <w:lang w:val="tr"/>
        </w:rPr>
        <w:t xml:space="preserve"> </w:t>
      </w:r>
      <w:r w:rsidRPr="00247AF7">
        <w:rPr>
          <w:rFonts w:ascii="Cambria" w:hAnsi="Cambria" w:cs="Times New Roman"/>
          <w:lang w:val="tr"/>
        </w:rPr>
        <w:t xml:space="preserve">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00EB078A" w:rsidRPr="00247AF7">
        <w:rPr>
          <w:rFonts w:ascii="Cambria" w:hAnsi="Cambria" w:cs="Times New Roman"/>
          <w:lang w:val="tr"/>
        </w:rPr>
        <w:t>Modigliani ve Miller (2004), “Journal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w:t>
      </w:r>
    </w:p>
    <w:p w:rsidR="00565C7C" w:rsidRPr="00247AF7" w:rsidRDefault="00565C7C" w:rsidP="00247AF7">
      <w:pPr>
        <w:spacing w:line="276" w:lineRule="auto"/>
        <w:ind w:firstLine="0"/>
        <w:jc w:val="both"/>
        <w:rPr>
          <w:rFonts w:ascii="Cambria" w:hAnsi="Cambria" w:cs="Times New Roman"/>
          <w:b/>
          <w:bCs/>
          <w:lang w:val="tr"/>
        </w:rPr>
      </w:pPr>
    </w:p>
    <w:p w:rsidR="00565C7C" w:rsidRPr="00247AF7" w:rsidRDefault="00CB5A7D" w:rsidP="00247AF7">
      <w:pPr>
        <w:pStyle w:val="2DzeyBalk"/>
        <w:spacing w:after="240" w:line="276" w:lineRule="auto"/>
        <w:ind w:firstLine="0"/>
        <w:rPr>
          <w:rFonts w:ascii="Cambria" w:hAnsi="Cambria" w:cs="Times New Roman"/>
        </w:rPr>
      </w:pPr>
      <w:r w:rsidRPr="00247AF7">
        <w:rPr>
          <w:rFonts w:ascii="Cambria" w:hAnsi="Cambria" w:cs="Times New Roman"/>
        </w:rPr>
        <w:t>2</w:t>
      </w:r>
      <w:r w:rsidR="00565C7C" w:rsidRPr="00247AF7">
        <w:rPr>
          <w:rFonts w:ascii="Cambria" w:hAnsi="Cambria" w:cs="Times New Roman"/>
        </w:rPr>
        <w:t>. LITERATURE REVIEW</w:t>
      </w:r>
    </w:p>
    <w:p w:rsidR="00017DEB"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r w:rsidR="00EB078A" w:rsidRPr="00247AF7">
        <w:rPr>
          <w:rFonts w:ascii="Cambria" w:hAnsi="Cambria" w:cs="Times New Roman"/>
        </w:rPr>
        <w:t xml:space="preserve"> </w:t>
      </w: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p>
    <w:p w:rsidR="00EB078A" w:rsidRPr="00247AF7" w:rsidRDefault="00EB078A" w:rsidP="00247AF7">
      <w:pPr>
        <w:spacing w:before="240" w:line="276" w:lineRule="auto"/>
        <w:ind w:firstLine="0"/>
        <w:jc w:val="both"/>
        <w:rPr>
          <w:rFonts w:ascii="Cambria" w:hAnsi="Cambria" w:cs="Times New Roman"/>
        </w:rPr>
      </w:pPr>
      <w:r w:rsidRPr="00247AF7">
        <w:rPr>
          <w:rFonts w:ascii="Cambria" w:hAnsi="Cambria" w:cs="Times New Roman"/>
          <w:lang w:val="tr"/>
        </w:rPr>
        <w:t xml:space="preserve">Journal of International Trade This content creata est, entrepreneurship Studies and Industry. This content, published in Journal of International Trade, entrepreneurship Studies and Industry, non auxilium experirentur. Journal of International Trade This </w:t>
      </w:r>
      <w:r w:rsidRPr="00247AF7">
        <w:rPr>
          <w:rFonts w:ascii="Cambria" w:hAnsi="Cambria" w:cs="Times New Roman"/>
          <w:lang w:val="tr"/>
        </w:rPr>
        <w:lastRenderedPageBreak/>
        <w:t>content creata est, entrepreneurship Studies and Industry (</w:t>
      </w:r>
      <w:r w:rsidRPr="00247AF7">
        <w:rPr>
          <w:rFonts w:ascii="Cambria" w:hAnsi="Cambria" w:cs="Times New Roman"/>
        </w:rPr>
        <w:t xml:space="preserve">Anderson, 2005). </w:t>
      </w: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p>
    <w:p w:rsidR="00CB5A7D" w:rsidRPr="00247AF7" w:rsidRDefault="00CB5A7D" w:rsidP="00247AF7">
      <w:pPr>
        <w:pStyle w:val="2DzeyBalk"/>
        <w:spacing w:before="240" w:line="276" w:lineRule="auto"/>
        <w:ind w:firstLine="0"/>
        <w:rPr>
          <w:rFonts w:ascii="Cambria" w:hAnsi="Cambria" w:cs="Times New Roman"/>
        </w:rPr>
      </w:pPr>
      <w:r w:rsidRPr="00247AF7">
        <w:rPr>
          <w:rFonts w:ascii="Cambria" w:hAnsi="Cambria" w:cs="Times New Roman"/>
        </w:rPr>
        <w:t>2.1. Subtitle</w:t>
      </w:r>
    </w:p>
    <w:p w:rsidR="00EB078A"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r w:rsidR="00EB078A" w:rsidRPr="00247AF7">
        <w:rPr>
          <w:rFonts w:ascii="Cambria" w:hAnsi="Cambria" w:cs="Times New Roman"/>
        </w:rPr>
        <w:t xml:space="preserve"> </w:t>
      </w: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p>
    <w:p w:rsidR="00CB5A7D" w:rsidRPr="00247AF7" w:rsidRDefault="00CB5A7D" w:rsidP="00247AF7">
      <w:pPr>
        <w:pStyle w:val="2DzeyBalk"/>
        <w:spacing w:before="240" w:line="276" w:lineRule="auto"/>
        <w:ind w:firstLine="0"/>
        <w:rPr>
          <w:rFonts w:ascii="Cambria" w:hAnsi="Cambria" w:cs="Times New Roman"/>
        </w:rPr>
      </w:pPr>
      <w:r w:rsidRPr="00247AF7">
        <w:rPr>
          <w:rFonts w:ascii="Cambria" w:hAnsi="Cambria" w:cs="Times New Roman"/>
        </w:rPr>
        <w:t>2.2. Subtitle</w:t>
      </w:r>
    </w:p>
    <w:p w:rsidR="00CB5A7D" w:rsidRPr="00247AF7" w:rsidRDefault="00CB5A7D"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r w:rsidRPr="00247AF7">
        <w:rPr>
          <w:rFonts w:ascii="Cambria" w:hAnsi="Cambria" w:cs="Times New Roman"/>
          <w:lang w:val="tr"/>
        </w:rPr>
        <w:t xml:space="preserve"> 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003A6DCF" w:rsidRPr="00247AF7">
        <w:rPr>
          <w:rFonts w:ascii="Cambria" w:hAnsi="Cambria" w:cs="Times New Roman"/>
        </w:rPr>
        <w:t xml:space="preserve">Anderson, </w:t>
      </w:r>
      <w:r w:rsidRPr="00247AF7">
        <w:rPr>
          <w:rFonts w:ascii="Cambria" w:hAnsi="Cambria" w:cs="Times New Roman"/>
        </w:rPr>
        <w:t>2005).</w:t>
      </w:r>
      <w:r w:rsidR="003A6DCF" w:rsidRPr="00247AF7">
        <w:rPr>
          <w:rFonts w:ascii="Cambria" w:hAnsi="Cambria" w:cs="Times New Roman"/>
        </w:rPr>
        <w:t xml:space="preserve"> </w:t>
      </w: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p>
    <w:p w:rsidR="00565C7C" w:rsidRPr="00247AF7" w:rsidRDefault="00565C7C" w:rsidP="00247AF7">
      <w:pPr>
        <w:spacing w:line="276" w:lineRule="auto"/>
        <w:ind w:firstLine="708"/>
        <w:jc w:val="both"/>
        <w:rPr>
          <w:rFonts w:ascii="Cambria" w:hAnsi="Cambria" w:cs="Times New Roman"/>
          <w:lang w:val="tr"/>
        </w:rPr>
      </w:pPr>
    </w:p>
    <w:p w:rsidR="00565C7C" w:rsidRPr="00247AF7" w:rsidRDefault="00CB5A7D" w:rsidP="00247AF7">
      <w:pPr>
        <w:pStyle w:val="2DzeyBalk"/>
        <w:spacing w:after="240" w:line="276" w:lineRule="auto"/>
        <w:ind w:firstLine="0"/>
        <w:rPr>
          <w:rFonts w:ascii="Cambria" w:hAnsi="Cambria" w:cs="Times New Roman"/>
        </w:rPr>
      </w:pPr>
      <w:r w:rsidRPr="00247AF7">
        <w:rPr>
          <w:rFonts w:ascii="Cambria" w:hAnsi="Cambria" w:cs="Times New Roman"/>
        </w:rPr>
        <w:t>3</w:t>
      </w:r>
      <w:r w:rsidR="00565C7C" w:rsidRPr="00247AF7">
        <w:rPr>
          <w:rFonts w:ascii="Cambria" w:hAnsi="Cambria" w:cs="Times New Roman"/>
        </w:rPr>
        <w:t>. METHODOLOGY</w:t>
      </w:r>
    </w:p>
    <w:p w:rsidR="00CB5A7D"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r w:rsidR="003A6DCF" w:rsidRPr="00247AF7">
        <w:rPr>
          <w:rFonts w:ascii="Cambria" w:hAnsi="Cambria" w:cs="Times New Roman"/>
        </w:rPr>
        <w:t xml:space="preserve"> </w:t>
      </w: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r w:rsidR="00CB5A7D" w:rsidRPr="00247AF7">
        <w:rPr>
          <w:rFonts w:ascii="Cambria" w:hAnsi="Cambria" w:cs="Times New Roman"/>
          <w:lang w:val="tr"/>
        </w:rPr>
        <w:t xml:space="preserve"> Journal of International Trade This content creata est, entrepreneurship Studies and Industry. This content, published in Journal of International Trade, entrepreneurship Studies and Industry, non </w:t>
      </w:r>
      <w:r w:rsidR="00CB5A7D" w:rsidRPr="00247AF7">
        <w:rPr>
          <w:rFonts w:ascii="Cambria" w:hAnsi="Cambria" w:cs="Times New Roman"/>
          <w:lang w:val="tr"/>
        </w:rPr>
        <w:lastRenderedPageBreak/>
        <w:t>auxilium experirentur. Journal of International Trade This content creata est, entrepreneurship Studies and Industry (</w:t>
      </w:r>
      <w:r w:rsidR="00CB5A7D" w:rsidRPr="00247AF7">
        <w:rPr>
          <w:rFonts w:ascii="Cambria" w:hAnsi="Cambria" w:cs="Times New Roman"/>
        </w:rPr>
        <w:t>Anderson, 2005).</w:t>
      </w:r>
    </w:p>
    <w:p w:rsidR="003A6DCF" w:rsidRPr="00247AF7" w:rsidRDefault="00CB5A7D"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p>
    <w:p w:rsidR="00565C7C" w:rsidRPr="00247AF7" w:rsidRDefault="00CB5A7D" w:rsidP="00247AF7">
      <w:pPr>
        <w:pStyle w:val="2DzeyBalk"/>
        <w:spacing w:before="240" w:after="240" w:line="276" w:lineRule="auto"/>
        <w:ind w:firstLine="0"/>
        <w:rPr>
          <w:rFonts w:ascii="Cambria" w:hAnsi="Cambria" w:cs="Times New Roman"/>
        </w:rPr>
      </w:pPr>
      <w:r w:rsidRPr="00247AF7">
        <w:rPr>
          <w:rFonts w:ascii="Cambria" w:hAnsi="Cambria" w:cs="Times New Roman"/>
        </w:rPr>
        <w:t>4</w:t>
      </w:r>
      <w:r w:rsidR="00565C7C" w:rsidRPr="00247AF7">
        <w:rPr>
          <w:rFonts w:ascii="Cambria" w:hAnsi="Cambria" w:cs="Times New Roman"/>
        </w:rPr>
        <w:t>. FINDINGS</w:t>
      </w:r>
    </w:p>
    <w:p w:rsidR="00017DEB"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p>
    <w:p w:rsidR="00017DEB"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r w:rsidRPr="00247AF7">
        <w:rPr>
          <w:rFonts w:ascii="Cambria" w:hAnsi="Cambria" w:cs="Times New Roman"/>
          <w:lang w:val="tr"/>
        </w:rPr>
        <w:t xml:space="preserve"> 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p>
    <w:p w:rsidR="00017DEB"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p>
    <w:p w:rsidR="00557F68" w:rsidRPr="00247AF7" w:rsidRDefault="00557F68" w:rsidP="00247AF7">
      <w:pPr>
        <w:spacing w:line="276" w:lineRule="auto"/>
        <w:ind w:firstLine="0"/>
        <w:jc w:val="both"/>
        <w:rPr>
          <w:rFonts w:ascii="Cambria" w:hAnsi="Cambria" w:cs="Times New Roman"/>
        </w:rPr>
      </w:pPr>
    </w:p>
    <w:p w:rsidR="00565C7C" w:rsidRPr="00247AF7" w:rsidRDefault="00565C7C" w:rsidP="00247AF7">
      <w:pPr>
        <w:pStyle w:val="AralkYok"/>
        <w:spacing w:line="276" w:lineRule="auto"/>
        <w:ind w:firstLine="0"/>
        <w:rPr>
          <w:rStyle w:val="Vurgu"/>
          <w:rFonts w:ascii="Cambria" w:hAnsi="Cambria" w:cs="Times New Roman"/>
          <w:i w:val="0"/>
          <w:iCs w:val="0"/>
        </w:rPr>
      </w:pPr>
      <w:r w:rsidRPr="00247AF7">
        <w:rPr>
          <w:rFonts w:ascii="Cambria" w:hAnsi="Cambria" w:cs="Times New Roman"/>
        </w:rPr>
        <w:t xml:space="preserve">Table 1. </w:t>
      </w:r>
      <w:r w:rsidRPr="00247AF7">
        <w:rPr>
          <w:rFonts w:ascii="Cambria" w:hAnsi="Cambria" w:cs="Times New Roman"/>
          <w:b w:val="0"/>
        </w:rPr>
        <w:t>Correlation Between X and Y</w:t>
      </w:r>
    </w:p>
    <w:tbl>
      <w:tblPr>
        <w:tblStyle w:val="APAReport"/>
        <w:tblW w:w="8747" w:type="dxa"/>
        <w:jc w:val="center"/>
        <w:tblBorders>
          <w:top w:val="single" w:sz="2" w:space="0" w:color="auto"/>
          <w:bottom w:val="single" w:sz="2" w:space="0" w:color="auto"/>
          <w:insideH w:val="single" w:sz="2" w:space="0" w:color="auto"/>
        </w:tblBorders>
        <w:tblLook w:val="04A0" w:firstRow="1" w:lastRow="0" w:firstColumn="1" w:lastColumn="0" w:noHBand="0" w:noVBand="1"/>
        <w:tblDescription w:val="5 sütunlu örnek tablo"/>
      </w:tblPr>
      <w:tblGrid>
        <w:gridCol w:w="1851"/>
        <w:gridCol w:w="1709"/>
        <w:gridCol w:w="1627"/>
        <w:gridCol w:w="1851"/>
        <w:gridCol w:w="1709"/>
      </w:tblGrid>
      <w:tr w:rsidR="00A115A9" w:rsidRPr="00247AF7" w:rsidTr="001F7B9E">
        <w:trPr>
          <w:cnfStyle w:val="100000000000" w:firstRow="1" w:lastRow="0" w:firstColumn="0" w:lastColumn="0" w:oddVBand="0" w:evenVBand="0" w:oddHBand="0" w:evenHBand="0" w:firstRowFirstColumn="0" w:firstRowLastColumn="0" w:lastRowFirstColumn="0" w:lastRowLastColumn="0"/>
          <w:trHeight w:val="434"/>
          <w:jc w:val="center"/>
        </w:trPr>
        <w:tc>
          <w:tcPr>
            <w:tcW w:w="185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565C7C" w:rsidRPr="00247AF7" w:rsidRDefault="00565C7C" w:rsidP="00247AF7">
            <w:pPr>
              <w:spacing w:line="276" w:lineRule="auto"/>
              <w:ind w:right="-490" w:firstLine="37"/>
              <w:rPr>
                <w:rFonts w:ascii="Cambria" w:hAnsi="Cambria" w:cs="Times New Roman"/>
              </w:rPr>
            </w:pPr>
          </w:p>
        </w:tc>
        <w:tc>
          <w:tcPr>
            <w:tcW w:w="17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565C7C" w:rsidRPr="00247AF7" w:rsidRDefault="00A115A9" w:rsidP="00247AF7">
            <w:pPr>
              <w:spacing w:line="276" w:lineRule="auto"/>
              <w:ind w:left="720" w:firstLine="0"/>
              <w:rPr>
                <w:rFonts w:ascii="Cambria" w:hAnsi="Cambria" w:cs="Times New Roman"/>
              </w:rPr>
            </w:pPr>
            <w:r w:rsidRPr="00247AF7">
              <w:rPr>
                <w:rFonts w:ascii="Cambria" w:hAnsi="Cambria" w:cs="Times New Roman"/>
              </w:rPr>
              <w:t>ABC</w:t>
            </w:r>
          </w:p>
        </w:tc>
        <w:tc>
          <w:tcPr>
            <w:tcW w:w="162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565C7C" w:rsidRPr="00247AF7" w:rsidRDefault="00A115A9" w:rsidP="00247AF7">
            <w:pPr>
              <w:spacing w:line="276" w:lineRule="auto"/>
              <w:ind w:left="720" w:firstLine="0"/>
              <w:rPr>
                <w:rFonts w:ascii="Cambria" w:hAnsi="Cambria" w:cs="Times New Roman"/>
              </w:rPr>
            </w:pPr>
            <w:r w:rsidRPr="00247AF7">
              <w:rPr>
                <w:rFonts w:ascii="Cambria" w:hAnsi="Cambria" w:cs="Times New Roman"/>
              </w:rPr>
              <w:t>ABC</w:t>
            </w:r>
          </w:p>
        </w:tc>
        <w:tc>
          <w:tcPr>
            <w:tcW w:w="185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565C7C" w:rsidRPr="00247AF7" w:rsidRDefault="00A115A9" w:rsidP="00247AF7">
            <w:pPr>
              <w:spacing w:line="276" w:lineRule="auto"/>
              <w:ind w:left="720" w:firstLine="0"/>
              <w:rPr>
                <w:rFonts w:ascii="Cambria" w:hAnsi="Cambria" w:cs="Times New Roman"/>
              </w:rPr>
            </w:pPr>
            <w:r w:rsidRPr="00247AF7">
              <w:rPr>
                <w:rFonts w:ascii="Cambria" w:hAnsi="Cambria" w:cs="Times New Roman"/>
              </w:rPr>
              <w:t>ABC</w:t>
            </w:r>
          </w:p>
        </w:tc>
        <w:tc>
          <w:tcPr>
            <w:tcW w:w="17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565C7C" w:rsidRPr="00247AF7" w:rsidRDefault="00A115A9" w:rsidP="00247AF7">
            <w:pPr>
              <w:spacing w:line="276" w:lineRule="auto"/>
              <w:ind w:left="720" w:firstLine="0"/>
              <w:rPr>
                <w:rFonts w:ascii="Cambria" w:hAnsi="Cambria" w:cs="Times New Roman"/>
              </w:rPr>
            </w:pPr>
            <w:r w:rsidRPr="00247AF7">
              <w:rPr>
                <w:rFonts w:ascii="Cambria" w:hAnsi="Cambria" w:cs="Times New Roman"/>
              </w:rPr>
              <w:t>ABC</w:t>
            </w:r>
          </w:p>
        </w:tc>
      </w:tr>
      <w:tr w:rsidR="00A115A9" w:rsidRPr="00247AF7" w:rsidTr="001F7B9E">
        <w:trPr>
          <w:trHeight w:val="434"/>
          <w:jc w:val="center"/>
        </w:trPr>
        <w:tc>
          <w:tcPr>
            <w:tcW w:w="1851" w:type="dxa"/>
            <w:vAlign w:val="center"/>
          </w:tcPr>
          <w:p w:rsidR="00A115A9" w:rsidRPr="00247AF7" w:rsidRDefault="00A115A9" w:rsidP="00247AF7">
            <w:pPr>
              <w:spacing w:line="276" w:lineRule="auto"/>
              <w:ind w:right="-490" w:firstLine="37"/>
              <w:rPr>
                <w:rFonts w:ascii="Cambria" w:hAnsi="Cambria" w:cs="Times New Roman"/>
              </w:rPr>
            </w:pPr>
            <w:r w:rsidRPr="00247AF7">
              <w:rPr>
                <w:rFonts w:ascii="Cambria" w:hAnsi="Cambria" w:cs="Times New Roman"/>
              </w:rPr>
              <w:t>Line Heading</w:t>
            </w:r>
          </w:p>
        </w:tc>
        <w:sdt>
          <w:sdtPr>
            <w:rPr>
              <w:rFonts w:ascii="Cambria" w:hAnsi="Cambria" w:cs="Times New Roman"/>
            </w:rPr>
            <w:alias w:val="Table data:"/>
            <w:tag w:val="Table data:"/>
            <w:id w:val="-3589260"/>
            <w:placeholder>
              <w:docPart w:val="39645274DECA433BBDA30260D0F93CB1"/>
            </w:placeholder>
            <w:temporary/>
            <w:showingPlcHdr/>
            <w15:appearance w15:val="hidden"/>
          </w:sdtPr>
          <w:sdtEndPr/>
          <w:sdtContent>
            <w:tc>
              <w:tcPr>
                <w:tcW w:w="1709"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456</w:t>
                </w:r>
              </w:p>
            </w:tc>
          </w:sdtContent>
        </w:sdt>
        <w:sdt>
          <w:sdtPr>
            <w:rPr>
              <w:rFonts w:ascii="Cambria" w:hAnsi="Cambria" w:cs="Times New Roman"/>
            </w:rPr>
            <w:alias w:val="Table data:"/>
            <w:tag w:val="Table data:"/>
            <w:id w:val="-982615618"/>
            <w:placeholder>
              <w:docPart w:val="2F3B5A6A639D46368B052A97AC0DF46F"/>
            </w:placeholder>
            <w:temporary/>
            <w:showingPlcHdr/>
            <w15:appearance w15:val="hidden"/>
          </w:sdtPr>
          <w:sdtEndPr/>
          <w:sdtContent>
            <w:tc>
              <w:tcPr>
                <w:tcW w:w="1627"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456</w:t>
                </w:r>
              </w:p>
            </w:tc>
          </w:sdtContent>
        </w:sdt>
        <w:sdt>
          <w:sdtPr>
            <w:rPr>
              <w:rFonts w:ascii="Cambria" w:hAnsi="Cambria" w:cs="Times New Roman"/>
            </w:rPr>
            <w:alias w:val="Table data:"/>
            <w:tag w:val="Table data:"/>
            <w:id w:val="986135859"/>
            <w:placeholder>
              <w:docPart w:val="49B2F32A5F144879BE1A62476D688E5E"/>
            </w:placeholder>
            <w:temporary/>
            <w:showingPlcHdr/>
            <w15:appearance w15:val="hidden"/>
          </w:sdtPr>
          <w:sdtEndPr/>
          <w:sdtContent>
            <w:tc>
              <w:tcPr>
                <w:tcW w:w="1851"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456</w:t>
                </w:r>
              </w:p>
            </w:tc>
          </w:sdtContent>
        </w:sdt>
        <w:sdt>
          <w:sdtPr>
            <w:rPr>
              <w:rFonts w:ascii="Cambria" w:hAnsi="Cambria" w:cs="Times New Roman"/>
            </w:rPr>
            <w:alias w:val="Table data:"/>
            <w:tag w:val="Table data:"/>
            <w:id w:val="1069851301"/>
            <w:placeholder>
              <w:docPart w:val="E01D53877D5F4B1EBCA1F8B17399EDD1"/>
            </w:placeholder>
            <w:temporary/>
            <w:showingPlcHdr/>
            <w15:appearance w15:val="hidden"/>
          </w:sdtPr>
          <w:sdtEndPr/>
          <w:sdtContent>
            <w:tc>
              <w:tcPr>
                <w:tcW w:w="1709"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456</w:t>
                </w:r>
              </w:p>
            </w:tc>
          </w:sdtContent>
        </w:sdt>
      </w:tr>
      <w:tr w:rsidR="00A115A9" w:rsidRPr="00247AF7" w:rsidTr="001F7B9E">
        <w:trPr>
          <w:trHeight w:val="420"/>
          <w:jc w:val="center"/>
        </w:trPr>
        <w:tc>
          <w:tcPr>
            <w:tcW w:w="1851" w:type="dxa"/>
            <w:vAlign w:val="center"/>
          </w:tcPr>
          <w:p w:rsidR="00A115A9" w:rsidRPr="00247AF7" w:rsidRDefault="00A115A9" w:rsidP="00247AF7">
            <w:pPr>
              <w:spacing w:line="276" w:lineRule="auto"/>
              <w:ind w:right="-490" w:firstLine="37"/>
              <w:rPr>
                <w:rFonts w:ascii="Cambria" w:hAnsi="Cambria" w:cs="Times New Roman"/>
              </w:rPr>
            </w:pPr>
            <w:r w:rsidRPr="00247AF7">
              <w:rPr>
                <w:rFonts w:ascii="Cambria" w:hAnsi="Cambria" w:cs="Times New Roman"/>
              </w:rPr>
              <w:t>Line Heading</w:t>
            </w:r>
          </w:p>
        </w:tc>
        <w:sdt>
          <w:sdtPr>
            <w:rPr>
              <w:rFonts w:ascii="Cambria" w:hAnsi="Cambria" w:cs="Times New Roman"/>
            </w:rPr>
            <w:alias w:val="Table data:"/>
            <w:tag w:val="Table data:"/>
            <w:id w:val="143091368"/>
            <w:placeholder>
              <w:docPart w:val="6069574EE85B42BDB8A0599C237DC194"/>
            </w:placeholder>
            <w:temporary/>
            <w:showingPlcHdr/>
            <w15:appearance w15:val="hidden"/>
          </w:sdtPr>
          <w:sdtEndPr/>
          <w:sdtContent>
            <w:tc>
              <w:tcPr>
                <w:tcW w:w="1709"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789</w:t>
                </w:r>
              </w:p>
            </w:tc>
          </w:sdtContent>
        </w:sdt>
        <w:sdt>
          <w:sdtPr>
            <w:rPr>
              <w:rFonts w:ascii="Cambria" w:hAnsi="Cambria" w:cs="Times New Roman"/>
            </w:rPr>
            <w:alias w:val="Table data:"/>
            <w:tag w:val="Table data:"/>
            <w:id w:val="-961350932"/>
            <w:placeholder>
              <w:docPart w:val="5E1BA5171B04449590DBC49BF076FD8E"/>
            </w:placeholder>
            <w:temporary/>
            <w:showingPlcHdr/>
            <w15:appearance w15:val="hidden"/>
          </w:sdtPr>
          <w:sdtEndPr/>
          <w:sdtContent>
            <w:tc>
              <w:tcPr>
                <w:tcW w:w="1627"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789</w:t>
                </w:r>
              </w:p>
            </w:tc>
          </w:sdtContent>
        </w:sdt>
        <w:sdt>
          <w:sdtPr>
            <w:rPr>
              <w:rFonts w:ascii="Cambria" w:hAnsi="Cambria" w:cs="Times New Roman"/>
            </w:rPr>
            <w:alias w:val="Table data:"/>
            <w:tag w:val="Table data:"/>
            <w:id w:val="720642037"/>
            <w:placeholder>
              <w:docPart w:val="A47623D8CF184BFDB15E9EE92FE05CB0"/>
            </w:placeholder>
            <w:temporary/>
            <w:showingPlcHdr/>
            <w15:appearance w15:val="hidden"/>
          </w:sdtPr>
          <w:sdtEndPr/>
          <w:sdtContent>
            <w:tc>
              <w:tcPr>
                <w:tcW w:w="1851"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789</w:t>
                </w:r>
              </w:p>
            </w:tc>
          </w:sdtContent>
        </w:sdt>
        <w:sdt>
          <w:sdtPr>
            <w:rPr>
              <w:rFonts w:ascii="Cambria" w:hAnsi="Cambria" w:cs="Times New Roman"/>
            </w:rPr>
            <w:alias w:val="Table data:"/>
            <w:tag w:val="Table data:"/>
            <w:id w:val="-1358728049"/>
            <w:placeholder>
              <w:docPart w:val="E4F19FA42B384018A55CDFC78B91574B"/>
            </w:placeholder>
            <w:temporary/>
            <w:showingPlcHdr/>
            <w15:appearance w15:val="hidden"/>
          </w:sdtPr>
          <w:sdtEndPr/>
          <w:sdtContent>
            <w:tc>
              <w:tcPr>
                <w:tcW w:w="1709"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789</w:t>
                </w:r>
              </w:p>
            </w:tc>
          </w:sdtContent>
        </w:sdt>
      </w:tr>
      <w:tr w:rsidR="00A115A9" w:rsidRPr="00247AF7" w:rsidTr="001F7B9E">
        <w:trPr>
          <w:trHeight w:val="434"/>
          <w:jc w:val="center"/>
        </w:trPr>
        <w:tc>
          <w:tcPr>
            <w:tcW w:w="1851" w:type="dxa"/>
            <w:vAlign w:val="center"/>
          </w:tcPr>
          <w:p w:rsidR="00A115A9" w:rsidRPr="00247AF7" w:rsidRDefault="00A115A9" w:rsidP="00247AF7">
            <w:pPr>
              <w:spacing w:line="276" w:lineRule="auto"/>
              <w:ind w:right="-490" w:firstLine="37"/>
              <w:rPr>
                <w:rFonts w:ascii="Cambria" w:hAnsi="Cambria" w:cs="Times New Roman"/>
              </w:rPr>
            </w:pPr>
            <w:r w:rsidRPr="00247AF7">
              <w:rPr>
                <w:rFonts w:ascii="Cambria" w:hAnsi="Cambria" w:cs="Times New Roman"/>
              </w:rPr>
              <w:t>Line Heading</w:t>
            </w:r>
          </w:p>
        </w:tc>
        <w:sdt>
          <w:sdtPr>
            <w:rPr>
              <w:rFonts w:ascii="Cambria" w:hAnsi="Cambria" w:cs="Times New Roman"/>
            </w:rPr>
            <w:alias w:val="Table data:"/>
            <w:tag w:val="Table data:"/>
            <w:id w:val="-1126006529"/>
            <w:placeholder>
              <w:docPart w:val="22E8E45705DC42C29FEDC683B7FC7DD3"/>
            </w:placeholder>
            <w:temporary/>
            <w:showingPlcHdr/>
            <w15:appearance w15:val="hidden"/>
          </w:sdtPr>
          <w:sdtEndPr/>
          <w:sdtContent>
            <w:tc>
              <w:tcPr>
                <w:tcW w:w="1709"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123</w:t>
                </w:r>
              </w:p>
            </w:tc>
          </w:sdtContent>
        </w:sdt>
        <w:sdt>
          <w:sdtPr>
            <w:rPr>
              <w:rFonts w:ascii="Cambria" w:hAnsi="Cambria" w:cs="Times New Roman"/>
            </w:rPr>
            <w:alias w:val="Table data:"/>
            <w:tag w:val="Table data:"/>
            <w:id w:val="-1664535047"/>
            <w:placeholder>
              <w:docPart w:val="D254194AB145469489FFBB11ADF0DDFA"/>
            </w:placeholder>
            <w:temporary/>
            <w:showingPlcHdr/>
            <w15:appearance w15:val="hidden"/>
          </w:sdtPr>
          <w:sdtEndPr/>
          <w:sdtContent>
            <w:tc>
              <w:tcPr>
                <w:tcW w:w="1627"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123</w:t>
                </w:r>
              </w:p>
            </w:tc>
          </w:sdtContent>
        </w:sdt>
        <w:sdt>
          <w:sdtPr>
            <w:rPr>
              <w:rFonts w:ascii="Cambria" w:hAnsi="Cambria" w:cs="Times New Roman"/>
            </w:rPr>
            <w:alias w:val="Table data:"/>
            <w:tag w:val="Table data:"/>
            <w:id w:val="-1129083127"/>
            <w:placeholder>
              <w:docPart w:val="F4AE645B784142CA908AA3610D6F80B4"/>
            </w:placeholder>
            <w:temporary/>
            <w:showingPlcHdr/>
            <w15:appearance w15:val="hidden"/>
          </w:sdtPr>
          <w:sdtEndPr/>
          <w:sdtContent>
            <w:tc>
              <w:tcPr>
                <w:tcW w:w="1851"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123</w:t>
                </w:r>
              </w:p>
            </w:tc>
          </w:sdtContent>
        </w:sdt>
        <w:sdt>
          <w:sdtPr>
            <w:rPr>
              <w:rFonts w:ascii="Cambria" w:hAnsi="Cambria" w:cs="Times New Roman"/>
            </w:rPr>
            <w:alias w:val="Table data:"/>
            <w:tag w:val="Table data:"/>
            <w:id w:val="-705955148"/>
            <w:placeholder>
              <w:docPart w:val="DA9D2DF2FB0445A5BE90B7E48444D68C"/>
            </w:placeholder>
            <w:temporary/>
            <w:showingPlcHdr/>
            <w15:appearance w15:val="hidden"/>
          </w:sdtPr>
          <w:sdtEndPr/>
          <w:sdtContent>
            <w:tc>
              <w:tcPr>
                <w:tcW w:w="1709"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123</w:t>
                </w:r>
              </w:p>
            </w:tc>
          </w:sdtContent>
        </w:sdt>
      </w:tr>
      <w:tr w:rsidR="00A115A9" w:rsidRPr="00247AF7" w:rsidTr="001F7B9E">
        <w:trPr>
          <w:trHeight w:val="434"/>
          <w:jc w:val="center"/>
        </w:trPr>
        <w:tc>
          <w:tcPr>
            <w:tcW w:w="1851" w:type="dxa"/>
            <w:vAlign w:val="center"/>
          </w:tcPr>
          <w:p w:rsidR="00A115A9" w:rsidRPr="00247AF7" w:rsidRDefault="00A115A9" w:rsidP="00247AF7">
            <w:pPr>
              <w:spacing w:line="276" w:lineRule="auto"/>
              <w:ind w:right="-490" w:firstLine="37"/>
              <w:rPr>
                <w:rFonts w:ascii="Cambria" w:hAnsi="Cambria" w:cs="Times New Roman"/>
              </w:rPr>
            </w:pPr>
            <w:r w:rsidRPr="00247AF7">
              <w:rPr>
                <w:rFonts w:ascii="Cambria" w:hAnsi="Cambria" w:cs="Times New Roman"/>
              </w:rPr>
              <w:t>Line Heading</w:t>
            </w:r>
          </w:p>
        </w:tc>
        <w:sdt>
          <w:sdtPr>
            <w:rPr>
              <w:rFonts w:ascii="Cambria" w:hAnsi="Cambria" w:cs="Times New Roman"/>
            </w:rPr>
            <w:alias w:val="Table data:"/>
            <w:tag w:val="Table data:"/>
            <w:id w:val="1340502274"/>
            <w:placeholder>
              <w:docPart w:val="6DDDF88DBB514170ACD6337A59342C55"/>
            </w:placeholder>
            <w:temporary/>
            <w:showingPlcHdr/>
            <w15:appearance w15:val="hidden"/>
          </w:sdtPr>
          <w:sdtEndPr/>
          <w:sdtContent>
            <w:tc>
              <w:tcPr>
                <w:tcW w:w="1709"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456</w:t>
                </w:r>
              </w:p>
            </w:tc>
          </w:sdtContent>
        </w:sdt>
        <w:sdt>
          <w:sdtPr>
            <w:rPr>
              <w:rFonts w:ascii="Cambria" w:hAnsi="Cambria" w:cs="Times New Roman"/>
            </w:rPr>
            <w:alias w:val="Table data:"/>
            <w:tag w:val="Table data:"/>
            <w:id w:val="1123895777"/>
            <w:placeholder>
              <w:docPart w:val="44F691E0F48B487FA0632D96FB2519B9"/>
            </w:placeholder>
            <w:temporary/>
            <w:showingPlcHdr/>
            <w15:appearance w15:val="hidden"/>
          </w:sdtPr>
          <w:sdtEndPr/>
          <w:sdtContent>
            <w:tc>
              <w:tcPr>
                <w:tcW w:w="1627"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456</w:t>
                </w:r>
              </w:p>
            </w:tc>
          </w:sdtContent>
        </w:sdt>
        <w:sdt>
          <w:sdtPr>
            <w:rPr>
              <w:rFonts w:ascii="Cambria" w:hAnsi="Cambria" w:cs="Times New Roman"/>
            </w:rPr>
            <w:alias w:val="Table data:"/>
            <w:tag w:val="Table data:"/>
            <w:id w:val="-77291009"/>
            <w:placeholder>
              <w:docPart w:val="9E98BEE21C174DF38199E3902A90386B"/>
            </w:placeholder>
            <w:temporary/>
            <w:showingPlcHdr/>
            <w15:appearance w15:val="hidden"/>
          </w:sdtPr>
          <w:sdtEndPr/>
          <w:sdtContent>
            <w:tc>
              <w:tcPr>
                <w:tcW w:w="1851"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456</w:t>
                </w:r>
              </w:p>
            </w:tc>
          </w:sdtContent>
        </w:sdt>
        <w:sdt>
          <w:sdtPr>
            <w:rPr>
              <w:rFonts w:ascii="Cambria" w:hAnsi="Cambria" w:cs="Times New Roman"/>
            </w:rPr>
            <w:alias w:val="Table data:"/>
            <w:tag w:val="Table data:"/>
            <w:id w:val="1583876576"/>
            <w:placeholder>
              <w:docPart w:val="E1D31C1270B74BF586CF8AB28716934F"/>
            </w:placeholder>
            <w:temporary/>
            <w:showingPlcHdr/>
            <w15:appearance w15:val="hidden"/>
          </w:sdtPr>
          <w:sdtEndPr/>
          <w:sdtContent>
            <w:tc>
              <w:tcPr>
                <w:tcW w:w="1709" w:type="dxa"/>
                <w:vAlign w:val="center"/>
              </w:tcPr>
              <w:p w:rsidR="00A115A9" w:rsidRPr="00247AF7" w:rsidRDefault="00A115A9" w:rsidP="00247AF7">
                <w:pPr>
                  <w:spacing w:line="276" w:lineRule="auto"/>
                  <w:ind w:left="720" w:firstLine="0"/>
                  <w:rPr>
                    <w:rFonts w:ascii="Cambria" w:hAnsi="Cambria" w:cs="Times New Roman"/>
                  </w:rPr>
                </w:pPr>
                <w:r w:rsidRPr="00247AF7">
                  <w:rPr>
                    <w:rFonts w:ascii="Cambria" w:hAnsi="Cambria" w:cs="Times New Roman"/>
                  </w:rPr>
                  <w:t>456</w:t>
                </w:r>
              </w:p>
            </w:tc>
          </w:sdtContent>
        </w:sdt>
      </w:tr>
    </w:tbl>
    <w:p w:rsidR="00017DEB"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p>
    <w:p w:rsidR="00EB078A"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lastRenderedPageBreak/>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r w:rsidR="00EB078A" w:rsidRPr="00247AF7">
        <w:rPr>
          <w:rFonts w:ascii="Cambria" w:hAnsi="Cambria" w:cs="Times New Roman"/>
          <w:lang w:val="tr"/>
        </w:rPr>
        <w:t xml:space="preserve"> 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00EB078A" w:rsidRPr="00247AF7">
        <w:rPr>
          <w:rFonts w:ascii="Cambria" w:hAnsi="Cambria" w:cs="Times New Roman"/>
        </w:rPr>
        <w:t>Anderson, 2005:32).</w:t>
      </w:r>
    </w:p>
    <w:p w:rsidR="00EE634A" w:rsidRPr="00247AF7" w:rsidRDefault="00EE634A" w:rsidP="00247AF7">
      <w:pPr>
        <w:spacing w:line="276" w:lineRule="auto"/>
        <w:ind w:firstLine="708"/>
        <w:jc w:val="both"/>
        <w:rPr>
          <w:rFonts w:ascii="Cambria" w:hAnsi="Cambria" w:cs="Times New Roman"/>
        </w:rPr>
      </w:pPr>
    </w:p>
    <w:p w:rsidR="00565C7C" w:rsidRPr="00247AF7" w:rsidRDefault="00565C7C" w:rsidP="00247AF7">
      <w:pPr>
        <w:pStyle w:val="AralkYok"/>
        <w:spacing w:line="276" w:lineRule="auto"/>
        <w:ind w:firstLine="0"/>
        <w:jc w:val="center"/>
        <w:rPr>
          <w:rFonts w:ascii="Cambria" w:hAnsi="Cambria" w:cs="Times New Roman"/>
        </w:rPr>
      </w:pPr>
      <w:r w:rsidRPr="00247AF7">
        <w:rPr>
          <w:rFonts w:ascii="Cambria" w:hAnsi="Cambria" w:cs="Times New Roman"/>
          <w:noProof/>
          <w:lang w:val="tr-TR" w:eastAsia="tr-TR"/>
        </w:rPr>
        <w:drawing>
          <wp:inline distT="0" distB="0" distL="0" distR="0" wp14:anchorId="7E829FF8" wp14:editId="743FF336">
            <wp:extent cx="5324475" cy="2724150"/>
            <wp:effectExtent l="0" t="0" r="9525" b="0"/>
            <wp:docPr id="2" name="Chart 2" descr="4 kategori için 3 serinin değerlerini gösteren kümelenmiş sütun grafiği"/>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5C7C" w:rsidRPr="00247AF7" w:rsidRDefault="00565C7C" w:rsidP="00247AF7">
      <w:pPr>
        <w:spacing w:line="276" w:lineRule="auto"/>
        <w:ind w:firstLine="0"/>
        <w:jc w:val="center"/>
        <w:rPr>
          <w:rFonts w:ascii="Cambria" w:hAnsi="Cambria" w:cs="Times New Roman"/>
          <w:bCs/>
        </w:rPr>
      </w:pPr>
      <w:r w:rsidRPr="00247AF7">
        <w:rPr>
          <w:rFonts w:ascii="Cambria" w:hAnsi="Cambria" w:cs="Times New Roman"/>
          <w:b/>
          <w:bCs/>
          <w:iCs/>
        </w:rPr>
        <w:t>Figure 1.</w:t>
      </w:r>
      <w:r w:rsidRPr="00247AF7">
        <w:rPr>
          <w:rFonts w:ascii="Cambria" w:hAnsi="Cambria" w:cs="Times New Roman"/>
          <w:bCs/>
          <w:iCs/>
        </w:rPr>
        <w:t xml:space="preserve"> </w:t>
      </w:r>
      <w:r w:rsidRPr="00247AF7">
        <w:rPr>
          <w:rFonts w:ascii="Cambria" w:hAnsi="Cambria" w:cs="Times New Roman"/>
          <w:bCs/>
        </w:rPr>
        <w:t>Independent and Dependent Variables</w:t>
      </w:r>
    </w:p>
    <w:p w:rsidR="00247AF7" w:rsidRPr="00247AF7" w:rsidRDefault="00247AF7" w:rsidP="00247AF7">
      <w:pPr>
        <w:spacing w:line="276" w:lineRule="auto"/>
        <w:ind w:firstLine="0"/>
        <w:jc w:val="center"/>
        <w:rPr>
          <w:rFonts w:ascii="Cambria" w:hAnsi="Cambria" w:cs="Times New Roman"/>
          <w:bCs/>
        </w:rPr>
      </w:pPr>
      <w:r w:rsidRPr="00247AF7">
        <w:rPr>
          <w:rFonts w:ascii="Cambria" w:hAnsi="Cambria" w:cs="Times New Roman"/>
          <w:bCs/>
        </w:rPr>
        <w:t xml:space="preserve">Source: </w:t>
      </w:r>
    </w:p>
    <w:p w:rsidR="00565C7C" w:rsidRPr="00247AF7" w:rsidRDefault="00CB5A7D" w:rsidP="00247AF7">
      <w:pPr>
        <w:pStyle w:val="2DzeyBalk"/>
        <w:spacing w:before="240" w:after="240" w:line="276" w:lineRule="auto"/>
        <w:ind w:firstLine="0"/>
        <w:rPr>
          <w:rFonts w:ascii="Cambria" w:hAnsi="Cambria" w:cs="Times New Roman"/>
        </w:rPr>
      </w:pPr>
      <w:r w:rsidRPr="00247AF7">
        <w:rPr>
          <w:rFonts w:ascii="Cambria" w:hAnsi="Cambria" w:cs="Times New Roman"/>
        </w:rPr>
        <w:t>5</w:t>
      </w:r>
      <w:r w:rsidR="00565C7C" w:rsidRPr="00247AF7">
        <w:rPr>
          <w:rFonts w:ascii="Cambria" w:hAnsi="Cambria" w:cs="Times New Roman"/>
        </w:rPr>
        <w:t>. DISCUSSION AND CONCLUSION</w:t>
      </w:r>
    </w:p>
    <w:p w:rsidR="00017DEB" w:rsidRPr="00247AF7" w:rsidRDefault="00017DEB" w:rsidP="00247AF7">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r w:rsidR="003A6DCF" w:rsidRPr="00247AF7">
        <w:rPr>
          <w:rFonts w:ascii="Cambria" w:hAnsi="Cambria" w:cs="Times New Roman"/>
        </w:rPr>
        <w:t xml:space="preserve"> </w:t>
      </w: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2005:32).</w:t>
      </w:r>
    </w:p>
    <w:p w:rsidR="003A6DCF" w:rsidRDefault="00017DEB" w:rsidP="008D08F0">
      <w:pPr>
        <w:spacing w:before="240" w:line="276" w:lineRule="auto"/>
        <w:ind w:firstLine="0"/>
        <w:jc w:val="both"/>
        <w:rPr>
          <w:rFonts w:ascii="Cambria" w:hAnsi="Cambria" w:cs="Times New Roman"/>
        </w:rPr>
      </w:pPr>
      <w:r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Pr="00247AF7">
        <w:rPr>
          <w:rFonts w:ascii="Cambria" w:hAnsi="Cambria" w:cs="Times New Roman"/>
        </w:rPr>
        <w:t>Anderson, 2005).</w:t>
      </w:r>
      <w:r w:rsidR="003A6DCF" w:rsidRPr="00247AF7">
        <w:rPr>
          <w:rFonts w:ascii="Cambria" w:hAnsi="Cambria" w:cs="Times New Roman"/>
        </w:rPr>
        <w:t xml:space="preserve"> </w:t>
      </w:r>
      <w:r w:rsidRPr="00247AF7">
        <w:rPr>
          <w:rFonts w:ascii="Cambria" w:hAnsi="Cambria" w:cs="Times New Roman"/>
          <w:lang w:val="tr"/>
        </w:rPr>
        <w:t xml:space="preserve">Journal of International Trade This content creata est, entrepreneurship Studies and Industry. This content, published in Journal of International Trade, entrepreneurship Studies and Industry, non auxilium experirentur. Journal of International Trade This content creata </w:t>
      </w:r>
      <w:r w:rsidRPr="00247AF7">
        <w:rPr>
          <w:rFonts w:ascii="Cambria" w:hAnsi="Cambria" w:cs="Times New Roman"/>
          <w:lang w:val="tr"/>
        </w:rPr>
        <w:lastRenderedPageBreak/>
        <w:t>est, entrepreneurship Studies and Industry (</w:t>
      </w:r>
      <w:r w:rsidRPr="00247AF7">
        <w:rPr>
          <w:rFonts w:ascii="Cambria" w:hAnsi="Cambria" w:cs="Times New Roman"/>
        </w:rPr>
        <w:t>Anderson, 2005:32).</w:t>
      </w:r>
      <w:r w:rsidR="003A6DCF" w:rsidRPr="00247AF7">
        <w:rPr>
          <w:rFonts w:ascii="Cambria" w:hAnsi="Cambria" w:cs="Times New Roman"/>
        </w:rPr>
        <w:t xml:space="preserve"> </w:t>
      </w:r>
      <w:r w:rsidR="003A6DCF"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003A6DCF" w:rsidRPr="00247AF7">
        <w:rPr>
          <w:rFonts w:ascii="Cambria" w:hAnsi="Cambria" w:cs="Times New Roman"/>
        </w:rPr>
        <w:t xml:space="preserve">Anderson, 2005). </w:t>
      </w:r>
      <w:r w:rsidR="003A6DCF" w:rsidRPr="00247AF7">
        <w:rPr>
          <w:rFonts w:ascii="Cambria" w:hAnsi="Cambria" w:cs="Times New Roman"/>
          <w:lang w:val="tr"/>
        </w:rPr>
        <w:t>Journal of International Trade This content creata est, entrepreneurship Studies and Industry. This content, published in Journal of International Trade, entrepreneurship Studies and Industry, non auxilium experirentur. Journal of International Trade This content creata est, entrepreneurship Studies and Industry (</w:t>
      </w:r>
      <w:r w:rsidR="003A6DCF" w:rsidRPr="00247AF7">
        <w:rPr>
          <w:rFonts w:ascii="Cambria" w:hAnsi="Cambria" w:cs="Times New Roman"/>
        </w:rPr>
        <w:t>Anderson, 2005:32).</w:t>
      </w:r>
    </w:p>
    <w:p w:rsidR="008D08F0" w:rsidRPr="008D08F0" w:rsidRDefault="008D08F0" w:rsidP="008D08F0">
      <w:pPr>
        <w:spacing w:before="240" w:line="276" w:lineRule="auto"/>
        <w:ind w:firstLine="0"/>
        <w:rPr>
          <w:rFonts w:ascii="Cambria" w:hAnsi="Cambria" w:cs="Times New Roman"/>
        </w:rPr>
      </w:pPr>
      <w:r w:rsidRPr="008D08F0">
        <w:rPr>
          <w:rFonts w:ascii="Cambria" w:hAnsi="Cambria" w:cs="Times New Roman"/>
          <w:b/>
        </w:rPr>
        <w:t>COMPLIANCE WITH ETHICAL STANDARD</w:t>
      </w:r>
      <w:r w:rsidRPr="008D08F0">
        <w:rPr>
          <w:rFonts w:ascii="Cambria" w:hAnsi="Cambria" w:cs="Times New Roman"/>
        </w:rPr>
        <w:t xml:space="preserve"> </w:t>
      </w:r>
    </w:p>
    <w:p w:rsidR="008D08F0" w:rsidRPr="008D08F0" w:rsidRDefault="008D08F0" w:rsidP="008D08F0">
      <w:pPr>
        <w:spacing w:before="240" w:line="276" w:lineRule="auto"/>
        <w:ind w:firstLine="0"/>
        <w:rPr>
          <w:rFonts w:ascii="Cambria" w:hAnsi="Cambria" w:cs="Times New Roman"/>
        </w:rPr>
      </w:pPr>
      <w:r w:rsidRPr="008D08F0">
        <w:rPr>
          <w:rFonts w:ascii="Cambria" w:hAnsi="Cambria" w:cs="Times New Roman"/>
          <w:b/>
        </w:rPr>
        <w:t>Conflict of Interests:</w:t>
      </w:r>
      <w:r w:rsidRPr="008D08F0">
        <w:rPr>
          <w:rFonts w:ascii="Cambria" w:hAnsi="Cambria" w:cs="Times New Roman"/>
        </w:rPr>
        <w:t xml:space="preserve"> </w:t>
      </w:r>
      <w:r w:rsidRPr="008D08F0">
        <w:rPr>
          <w:rFonts w:ascii="Cambria" w:eastAsia="Times New Roman" w:hAnsi="Cambria" w:cs="Times New Roman"/>
        </w:rPr>
        <w:t>There is no conflict of interest between the authors or any third party individuals or institutions.</w:t>
      </w:r>
    </w:p>
    <w:p w:rsidR="008D08F0" w:rsidRPr="008D08F0" w:rsidRDefault="008D08F0" w:rsidP="008D08F0">
      <w:pPr>
        <w:spacing w:before="240" w:line="276" w:lineRule="auto"/>
        <w:ind w:firstLine="0"/>
        <w:rPr>
          <w:rFonts w:ascii="Cambria" w:hAnsi="Cambria" w:cs="Times New Roman"/>
        </w:rPr>
      </w:pPr>
      <w:r w:rsidRPr="008D08F0">
        <w:rPr>
          <w:rFonts w:ascii="Cambria" w:hAnsi="Cambria" w:cs="Times New Roman"/>
          <w:b/>
        </w:rPr>
        <w:t>Ethics Committee Approval:</w:t>
      </w:r>
      <w:r w:rsidRPr="008D08F0">
        <w:rPr>
          <w:rFonts w:ascii="Cambria" w:hAnsi="Cambria" w:cs="Times New Roman"/>
        </w:rPr>
        <w:t xml:space="preserve"> This research has been approved by the ethics committee of </w:t>
      </w:r>
      <w:r>
        <w:rPr>
          <w:rFonts w:ascii="Cambria" w:hAnsi="Cambria" w:cs="Times New Roman"/>
        </w:rPr>
        <w:t>……..</w:t>
      </w:r>
      <w:r w:rsidRPr="008D08F0">
        <w:rPr>
          <w:rFonts w:ascii="Cambria" w:hAnsi="Cambria" w:cs="Times New Roman"/>
        </w:rPr>
        <w:t xml:space="preserve">. </w:t>
      </w:r>
    </w:p>
    <w:p w:rsidR="008D08F0" w:rsidRPr="008D08F0" w:rsidRDefault="008D08F0" w:rsidP="008D08F0">
      <w:pPr>
        <w:spacing w:before="240" w:line="276" w:lineRule="auto"/>
        <w:ind w:firstLine="0"/>
        <w:rPr>
          <w:rFonts w:ascii="Cambria" w:hAnsi="Cambria" w:cs="Times New Roman"/>
        </w:rPr>
      </w:pPr>
      <w:r w:rsidRPr="008D08F0">
        <w:rPr>
          <w:rFonts w:ascii="Cambria" w:hAnsi="Cambria" w:cs="Times New Roman"/>
          <w:b/>
        </w:rPr>
        <w:t>Funding Disclosure:</w:t>
      </w:r>
      <w:r w:rsidRPr="008D08F0">
        <w:rPr>
          <w:rFonts w:ascii="Cambria" w:hAnsi="Cambria" w:cs="Times New Roman"/>
        </w:rPr>
        <w:t xml:space="preserve"> This research has been supported by </w:t>
      </w:r>
      <w:r>
        <w:rPr>
          <w:rFonts w:ascii="Cambria" w:hAnsi="Cambria" w:cs="Times New Roman"/>
        </w:rPr>
        <w:t>……</w:t>
      </w:r>
    </w:p>
    <w:p w:rsidR="00565C7C" w:rsidRPr="00247AF7" w:rsidRDefault="00565C7C" w:rsidP="008D08F0">
      <w:pPr>
        <w:spacing w:before="240" w:after="240" w:line="276" w:lineRule="auto"/>
        <w:ind w:firstLine="0"/>
        <w:rPr>
          <w:rFonts w:ascii="Cambria" w:hAnsi="Cambria" w:cs="Times New Roman"/>
          <w:b/>
          <w:bCs/>
          <w:lang w:val="tr"/>
        </w:rPr>
      </w:pPr>
      <w:r w:rsidRPr="00247AF7">
        <w:rPr>
          <w:rFonts w:ascii="Cambria" w:hAnsi="Cambria" w:cs="Times New Roman"/>
          <w:b/>
          <w:bCs/>
          <w:lang w:val="tr"/>
        </w:rPr>
        <w:t>REFERENCES</w:t>
      </w:r>
    </w:p>
    <w:p w:rsidR="00565C7C" w:rsidRPr="00247AF7" w:rsidRDefault="00605212" w:rsidP="008D08F0">
      <w:pPr>
        <w:spacing w:before="240" w:line="276" w:lineRule="auto"/>
        <w:ind w:left="567" w:hanging="567"/>
        <w:rPr>
          <w:rFonts w:ascii="Cambria" w:hAnsi="Cambria" w:cs="Times New Roman"/>
        </w:rPr>
      </w:pPr>
      <w:r w:rsidRPr="00247AF7">
        <w:rPr>
          <w:rFonts w:ascii="Cambria" w:hAnsi="Cambria" w:cs="Times New Roman"/>
        </w:rPr>
        <w:t xml:space="preserve">Grady, J. S., Her, M., Moreno, G., Perez, C., &amp; Yelinek, J. (2019). Emotions in storybooks: A comparison of storybooks that represent ethnic and racial </w:t>
      </w:r>
      <w:r w:rsidR="001F7B9E" w:rsidRPr="00247AF7">
        <w:rPr>
          <w:rFonts w:ascii="Cambria" w:hAnsi="Cambria" w:cs="Times New Roman"/>
        </w:rPr>
        <w:t xml:space="preserve">groups in the United States. </w:t>
      </w:r>
      <w:r w:rsidRPr="00247AF7">
        <w:rPr>
          <w:rFonts w:ascii="Cambria" w:hAnsi="Cambria" w:cs="Times New Roman"/>
          <w:i/>
        </w:rPr>
        <w:t>Psychology of Popular Media Culture,</w:t>
      </w:r>
      <w:r w:rsidR="001F7B9E" w:rsidRPr="00247AF7">
        <w:rPr>
          <w:rFonts w:ascii="Cambria" w:hAnsi="Cambria" w:cs="Times New Roman"/>
        </w:rPr>
        <w:t xml:space="preserve"> 8(3), 207–217 </w:t>
      </w:r>
      <w:r w:rsidRPr="00247AF7">
        <w:rPr>
          <w:rFonts w:ascii="Cambria" w:hAnsi="Cambria" w:cs="Times New Roman"/>
        </w:rPr>
        <w:t>https://doi.org/10.1037/ppm0000185</w:t>
      </w:r>
    </w:p>
    <w:p w:rsidR="00605212" w:rsidRPr="00247AF7" w:rsidRDefault="00605212" w:rsidP="00247AF7">
      <w:pPr>
        <w:spacing w:line="276" w:lineRule="auto"/>
        <w:ind w:left="567" w:hanging="567"/>
        <w:rPr>
          <w:rFonts w:ascii="Cambria" w:hAnsi="Cambria" w:cs="Times New Roman"/>
        </w:rPr>
      </w:pPr>
      <w:r w:rsidRPr="00247AF7">
        <w:rPr>
          <w:rFonts w:ascii="Cambria" w:hAnsi="Cambria" w:cs="Times New Roman"/>
        </w:rPr>
        <w:t xml:space="preserve">Jerrentrup, A., Mueller, T., Glowalla, U., Herder, M., Henrichs, N., Neubauer, A., &amp; Schaefer, J. R. (2018). </w:t>
      </w:r>
      <w:r w:rsidRPr="00247AF7">
        <w:rPr>
          <w:rFonts w:ascii="Cambria" w:hAnsi="Cambria" w:cs="Times New Roman"/>
          <w:i/>
        </w:rPr>
        <w:t>Teaching medicine with the help</w:t>
      </w:r>
      <w:r w:rsidR="001F7B9E" w:rsidRPr="00247AF7">
        <w:rPr>
          <w:rFonts w:ascii="Cambria" w:hAnsi="Cambria" w:cs="Times New Roman"/>
          <w:i/>
        </w:rPr>
        <w:t xml:space="preserve"> of “Dr. House.” </w:t>
      </w:r>
      <w:r w:rsidRPr="00247AF7">
        <w:rPr>
          <w:rFonts w:ascii="Cambria" w:hAnsi="Cambria" w:cs="Times New Roman"/>
          <w:i/>
        </w:rPr>
        <w:t>PLoS ONE,</w:t>
      </w:r>
      <w:r w:rsidR="001F7B9E" w:rsidRPr="00247AF7">
        <w:rPr>
          <w:rFonts w:ascii="Cambria" w:hAnsi="Cambria" w:cs="Times New Roman"/>
        </w:rPr>
        <w:t xml:space="preserve"> 13(3), Article e0193972. </w:t>
      </w:r>
      <w:r w:rsidRPr="00247AF7">
        <w:rPr>
          <w:rFonts w:ascii="Cambria" w:hAnsi="Cambria" w:cs="Times New Roman"/>
        </w:rPr>
        <w:t>https://doi.org/10.1371/journal.pone.0193972</w:t>
      </w:r>
    </w:p>
    <w:p w:rsidR="00605212" w:rsidRPr="00247AF7" w:rsidRDefault="00605212" w:rsidP="00247AF7">
      <w:pPr>
        <w:spacing w:line="276" w:lineRule="auto"/>
        <w:ind w:left="567" w:hanging="567"/>
        <w:rPr>
          <w:rFonts w:ascii="Cambria" w:hAnsi="Cambria" w:cs="Times New Roman"/>
        </w:rPr>
      </w:pPr>
      <w:r w:rsidRPr="00247AF7">
        <w:rPr>
          <w:rFonts w:ascii="Cambria" w:hAnsi="Cambria" w:cs="Times New Roman"/>
        </w:rPr>
        <w:t>Stegmeir, M. (2016). Climate change: New discipline practices promote college access. </w:t>
      </w:r>
      <w:r w:rsidRPr="00247AF7">
        <w:rPr>
          <w:rFonts w:ascii="Cambria" w:hAnsi="Cambria" w:cs="Times New Roman"/>
          <w:i/>
        </w:rPr>
        <w:t xml:space="preserve">The Journal of College Admission, </w:t>
      </w:r>
      <w:r w:rsidRPr="00247AF7">
        <w:rPr>
          <w:rFonts w:ascii="Cambria" w:hAnsi="Cambria" w:cs="Times New Roman"/>
        </w:rPr>
        <w:t>(231), 44–47.</w:t>
      </w:r>
    </w:p>
    <w:p w:rsidR="00605212" w:rsidRPr="00247AF7" w:rsidRDefault="00605212" w:rsidP="00247AF7">
      <w:pPr>
        <w:spacing w:line="276" w:lineRule="auto"/>
        <w:ind w:left="567" w:hanging="567"/>
        <w:rPr>
          <w:rFonts w:ascii="Cambria" w:hAnsi="Cambria" w:cs="Times New Roman"/>
        </w:rPr>
      </w:pPr>
      <w:r w:rsidRPr="00247AF7">
        <w:rPr>
          <w:rFonts w:ascii="Cambria" w:hAnsi="Cambria" w:cs="Times New Roman"/>
        </w:rPr>
        <w:t>Joly, J. F., Stapel, D. A., &amp; Lindenberg, S. M. (2008). Silence and table manners: Wh</w:t>
      </w:r>
      <w:r w:rsidR="001F7B9E" w:rsidRPr="00247AF7">
        <w:rPr>
          <w:rFonts w:ascii="Cambria" w:hAnsi="Cambria" w:cs="Times New Roman"/>
        </w:rPr>
        <w:t xml:space="preserve">en environments activate norms. </w:t>
      </w:r>
      <w:r w:rsidRPr="00247AF7">
        <w:rPr>
          <w:rFonts w:ascii="Cambria" w:hAnsi="Cambria" w:cs="Times New Roman"/>
          <w:i/>
        </w:rPr>
        <w:t>Personality and Social Psychology Bulletin,</w:t>
      </w:r>
      <w:r w:rsidR="001F7B9E" w:rsidRPr="00247AF7">
        <w:rPr>
          <w:rFonts w:ascii="Cambria" w:hAnsi="Cambria" w:cs="Times New Roman"/>
        </w:rPr>
        <w:t xml:space="preserve">34(8), 1047–1056. https://doi.org/10.1177/0146167208318401 (Retraction published 2012, </w:t>
      </w:r>
      <w:r w:rsidRPr="00247AF7">
        <w:rPr>
          <w:rFonts w:ascii="Cambria" w:hAnsi="Cambria" w:cs="Times New Roman"/>
        </w:rPr>
        <w:t>Personality and Social Psychology Bulletin, 38[10], 1378)</w:t>
      </w:r>
    </w:p>
    <w:p w:rsidR="00605212" w:rsidRPr="00247AF7" w:rsidRDefault="00605212" w:rsidP="00247AF7">
      <w:pPr>
        <w:spacing w:line="276" w:lineRule="auto"/>
        <w:ind w:left="567" w:hanging="567"/>
        <w:rPr>
          <w:rFonts w:ascii="Cambria" w:hAnsi="Cambria" w:cs="Times New Roman"/>
        </w:rPr>
      </w:pPr>
    </w:p>
    <w:p w:rsidR="00605212" w:rsidRPr="00247AF7" w:rsidRDefault="00605212" w:rsidP="00247AF7">
      <w:pPr>
        <w:spacing w:line="276" w:lineRule="auto"/>
        <w:ind w:left="567" w:hanging="567"/>
        <w:rPr>
          <w:rFonts w:ascii="Cambria" w:hAnsi="Cambria" w:cs="Times New Roman"/>
        </w:rPr>
      </w:pPr>
    </w:p>
    <w:sectPr w:rsidR="00605212" w:rsidRPr="00247AF7" w:rsidSect="0018776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48" w:rsidRDefault="006A1448" w:rsidP="00830429">
      <w:pPr>
        <w:spacing w:line="240" w:lineRule="auto"/>
      </w:pPr>
      <w:r>
        <w:separator/>
      </w:r>
    </w:p>
  </w:endnote>
  <w:endnote w:type="continuationSeparator" w:id="0">
    <w:p w:rsidR="006A1448" w:rsidRDefault="006A1448" w:rsidP="0083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48" w:rsidRDefault="006A1448" w:rsidP="00830429">
      <w:pPr>
        <w:spacing w:line="240" w:lineRule="auto"/>
      </w:pPr>
      <w:r>
        <w:separator/>
      </w:r>
    </w:p>
  </w:footnote>
  <w:footnote w:type="continuationSeparator" w:id="0">
    <w:p w:rsidR="006A1448" w:rsidRDefault="006A1448" w:rsidP="00830429">
      <w:pPr>
        <w:spacing w:line="240" w:lineRule="auto"/>
      </w:pPr>
      <w:r>
        <w:continuationSeparator/>
      </w:r>
    </w:p>
  </w:footnote>
  <w:footnote w:id="1">
    <w:p w:rsidR="00B8271B" w:rsidRPr="00820792" w:rsidRDefault="00B8271B" w:rsidP="00B8271B">
      <w:pPr>
        <w:pStyle w:val="DipnotMetni"/>
        <w:ind w:firstLine="0"/>
        <w:rPr>
          <w:rFonts w:ascii="Cambria" w:hAnsi="Cambria" w:cs="Times New Roman"/>
          <w:sz w:val="18"/>
          <w:szCs w:val="18"/>
          <w:lang w:val="tr-TR"/>
        </w:rPr>
      </w:pPr>
      <w:r w:rsidRPr="00820792">
        <w:rPr>
          <w:rStyle w:val="DipnotBavurusu"/>
          <w:rFonts w:ascii="Cambria" w:hAnsi="Cambria" w:cs="Times New Roman"/>
          <w:sz w:val="18"/>
          <w:szCs w:val="18"/>
          <w:vertAlign w:val="superscript"/>
        </w:rPr>
        <w:footnoteRef/>
      </w:r>
      <w:r w:rsidRPr="00820792">
        <w:rPr>
          <w:rFonts w:ascii="Cambria" w:hAnsi="Cambria" w:cs="Times New Roman"/>
          <w:sz w:val="18"/>
          <w:szCs w:val="18"/>
          <w:vertAlign w:val="superscript"/>
        </w:rPr>
        <w:t xml:space="preserve"> </w:t>
      </w:r>
      <w:r w:rsidR="00CB5A7D" w:rsidRPr="00820792">
        <w:rPr>
          <w:rFonts w:ascii="Cambria" w:hAnsi="Cambria" w:cs="Times New Roman"/>
          <w:i/>
          <w:iCs/>
          <w:sz w:val="18"/>
          <w:szCs w:val="18"/>
        </w:rPr>
        <w:t>Academic Title, University/Institution, Mail Address, ORCID: 0000-0000-0000-0000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single" w:sz="24" w:space="0" w:color="4472C4" w:themeColor="accent5"/>
        <w:right w:val="none" w:sz="0" w:space="0" w:color="auto"/>
        <w:insideH w:val="single" w:sz="24" w:space="0" w:color="4472C4" w:themeColor="accent5"/>
        <w:insideV w:val="none" w:sz="0" w:space="0" w:color="auto"/>
      </w:tblBorders>
      <w:tblLook w:val="04A0" w:firstRow="1" w:lastRow="0" w:firstColumn="1" w:lastColumn="0" w:noHBand="0" w:noVBand="1"/>
    </w:tblPr>
    <w:tblGrid>
      <w:gridCol w:w="6946"/>
      <w:gridCol w:w="2126"/>
    </w:tblGrid>
    <w:sdt>
      <w:sdtPr>
        <w:rPr>
          <w:rFonts w:ascii="Cambria" w:hAnsi="Cambria"/>
          <w:bCs/>
          <w:sz w:val="18"/>
          <w:szCs w:val="18"/>
        </w:rPr>
        <w:id w:val="-882245516"/>
        <w:placeholder>
          <w:docPart w:val="5BECFA46A7934377BBD5B9A31F2E06B3"/>
        </w:placeholder>
      </w:sdtPr>
      <w:sdtEndPr>
        <w:rPr>
          <w:rFonts w:cs="Times New Roman"/>
        </w:rPr>
      </w:sdtEndPr>
      <w:sdtContent>
        <w:tr w:rsidR="00EF163B" w:rsidRPr="00247AF7" w:rsidTr="00247AF7">
          <w:trPr>
            <w:trHeight w:val="634"/>
          </w:trPr>
          <w:tc>
            <w:tcPr>
              <w:tcW w:w="3828" w:type="pct"/>
              <w:vAlign w:val="center"/>
            </w:tcPr>
            <w:p w:rsidR="00AF5EE2" w:rsidRPr="00247AF7" w:rsidRDefault="006A1448" w:rsidP="00247AF7">
              <w:pPr>
                <w:pStyle w:val="stBilgi"/>
                <w:tabs>
                  <w:tab w:val="clear" w:pos="9072"/>
                  <w:tab w:val="right" w:pos="6728"/>
                </w:tabs>
                <w:ind w:firstLine="0"/>
                <w:rPr>
                  <w:rFonts w:ascii="Cambria" w:hAnsi="Cambria"/>
                  <w:sz w:val="18"/>
                  <w:szCs w:val="18"/>
                </w:rPr>
              </w:pPr>
              <w:hyperlink r:id="rId1" w:history="1">
                <w:r w:rsidR="00CC46A9" w:rsidRPr="00247AF7">
                  <w:rPr>
                    <w:rStyle w:val="Kpr"/>
                    <w:rFonts w:ascii="Cambria" w:hAnsi="Cambria"/>
                    <w:color w:val="auto"/>
                    <w:sz w:val="18"/>
                    <w:szCs w:val="18"/>
                    <w:u w:val="none"/>
                  </w:rPr>
                  <w:t>International Journal of Commerce, Industry and Entrepreneurship Studies</w:t>
                </w:r>
              </w:hyperlink>
              <w:r w:rsidR="00CC46A9" w:rsidRPr="00247AF7">
                <w:rPr>
                  <w:rFonts w:ascii="Cambria" w:hAnsi="Cambria"/>
                  <w:sz w:val="18"/>
                  <w:szCs w:val="18"/>
                </w:rPr>
                <w:t xml:space="preserve"> </w:t>
              </w:r>
            </w:p>
            <w:p w:rsidR="00CC46A9" w:rsidRPr="00247AF7" w:rsidRDefault="00CC46A9" w:rsidP="00247AF7">
              <w:pPr>
                <w:pStyle w:val="stBilgi"/>
                <w:tabs>
                  <w:tab w:val="clear" w:pos="9072"/>
                  <w:tab w:val="right" w:pos="8931"/>
                </w:tabs>
                <w:ind w:firstLine="0"/>
                <w:rPr>
                  <w:rFonts w:ascii="Cambria" w:hAnsi="Cambria"/>
                  <w:i/>
                  <w:sz w:val="18"/>
                  <w:szCs w:val="18"/>
                </w:rPr>
              </w:pPr>
              <w:r w:rsidRPr="00247AF7">
                <w:rPr>
                  <w:rFonts w:ascii="Cambria" w:hAnsi="Cambria"/>
                  <w:sz w:val="18"/>
                  <w:szCs w:val="18"/>
                </w:rPr>
                <w:t>(</w:t>
              </w:r>
              <w:r w:rsidR="00E15B52" w:rsidRPr="00247AF7">
                <w:rPr>
                  <w:rFonts w:ascii="Cambria" w:hAnsi="Cambria"/>
                  <w:sz w:val="18"/>
                  <w:szCs w:val="18"/>
                </w:rPr>
                <w:t>Utisgad Journal</w:t>
              </w:r>
              <w:r w:rsidRPr="00247AF7">
                <w:rPr>
                  <w:rFonts w:ascii="Cambria" w:hAnsi="Cambria"/>
                  <w:sz w:val="18"/>
                  <w:szCs w:val="18"/>
                </w:rPr>
                <w:t>) – ISSN: 2791-6987</w:t>
              </w:r>
            </w:p>
          </w:tc>
          <w:tc>
            <w:tcPr>
              <w:tcW w:w="1172" w:type="pct"/>
              <w:vAlign w:val="center"/>
            </w:tcPr>
            <w:p w:rsidR="005977A5" w:rsidRPr="00247AF7" w:rsidRDefault="00247AF7" w:rsidP="00247AF7">
              <w:pPr>
                <w:pStyle w:val="stBilgi"/>
                <w:tabs>
                  <w:tab w:val="clear" w:pos="9072"/>
                  <w:tab w:val="right" w:pos="8931"/>
                </w:tabs>
                <w:ind w:firstLine="0"/>
                <w:jc w:val="right"/>
                <w:rPr>
                  <w:rFonts w:ascii="Cambria" w:hAnsi="Cambria" w:cs="Times New Roman"/>
                  <w:sz w:val="18"/>
                  <w:szCs w:val="18"/>
                </w:rPr>
              </w:pPr>
              <w:r>
                <w:rPr>
                  <w:rFonts w:ascii="Cambria" w:hAnsi="Cambria" w:cs="Times New Roman"/>
                  <w:sz w:val="18"/>
                  <w:szCs w:val="18"/>
                </w:rPr>
                <w:t>Volume</w:t>
              </w:r>
              <w:proofErr w:type="gramStart"/>
              <w:r>
                <w:rPr>
                  <w:rFonts w:ascii="Cambria" w:hAnsi="Cambria" w:cs="Times New Roman"/>
                  <w:sz w:val="18"/>
                  <w:szCs w:val="18"/>
                </w:rPr>
                <w:t>....|</w:t>
              </w:r>
              <w:proofErr w:type="gramEnd"/>
              <w:r>
                <w:rPr>
                  <w:rFonts w:ascii="Cambria" w:hAnsi="Cambria" w:cs="Times New Roman"/>
                  <w:sz w:val="18"/>
                  <w:szCs w:val="18"/>
                </w:rPr>
                <w:t xml:space="preserve"> Issue</w:t>
              </w:r>
              <w:r w:rsidR="00B23418" w:rsidRPr="00247AF7">
                <w:rPr>
                  <w:rFonts w:ascii="Cambria" w:hAnsi="Cambria" w:cs="Times New Roman"/>
                  <w:sz w:val="18"/>
                  <w:szCs w:val="18"/>
                </w:rPr>
                <w:t>…</w:t>
              </w:r>
            </w:p>
            <w:p w:rsidR="00CC46A9" w:rsidRPr="00247AF7" w:rsidRDefault="00247AF7" w:rsidP="00247AF7">
              <w:pPr>
                <w:pStyle w:val="stBilgi"/>
                <w:tabs>
                  <w:tab w:val="clear" w:pos="9072"/>
                  <w:tab w:val="right" w:pos="8931"/>
                </w:tabs>
                <w:ind w:firstLine="0"/>
                <w:jc w:val="right"/>
                <w:rPr>
                  <w:rFonts w:ascii="Cambria" w:hAnsi="Cambria" w:cs="Times New Roman"/>
                  <w:sz w:val="18"/>
                  <w:szCs w:val="18"/>
                </w:rPr>
              </w:pPr>
              <w:r>
                <w:rPr>
                  <w:rFonts w:ascii="Cambria" w:hAnsi="Cambria" w:cs="Times New Roman"/>
                  <w:sz w:val="18"/>
                  <w:szCs w:val="18"/>
                </w:rPr>
                <w:t>……</w:t>
              </w:r>
              <w:r w:rsidR="000539CF" w:rsidRPr="00247AF7">
                <w:rPr>
                  <w:rFonts w:ascii="Cambria" w:hAnsi="Cambria" w:cs="Times New Roman"/>
                  <w:sz w:val="18"/>
                  <w:szCs w:val="18"/>
                </w:rPr>
                <w:t>.., ……..</w:t>
              </w:r>
            </w:p>
          </w:tc>
        </w:tr>
      </w:sdtContent>
    </w:sdt>
  </w:tbl>
  <w:p w:rsidR="00CC46A9" w:rsidRPr="00247AF7" w:rsidRDefault="00CC46A9" w:rsidP="00247AF7">
    <w:pPr>
      <w:pStyle w:val="stBilgi"/>
      <w:tabs>
        <w:tab w:val="clear" w:pos="4536"/>
        <w:tab w:val="clear" w:pos="9072"/>
        <w:tab w:val="left" w:pos="1608"/>
        <w:tab w:val="right" w:pos="8931"/>
      </w:tabs>
      <w:ind w:firstLine="0"/>
      <w:rPr>
        <w:rFonts w:ascii="Cambria" w:hAnsi="Cambri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600.45pt;height:285.3pt;visibility:visible;mso-wrap-style:square" o:bullet="t">
        <v:imagedata r:id="rId1" o:title="web"/>
      </v:shape>
    </w:pict>
  </w:numPicBullet>
  <w:abstractNum w:abstractNumId="0" w15:restartNumberingAfterBreak="0">
    <w:nsid w:val="33B86A98"/>
    <w:multiLevelType w:val="hybridMultilevel"/>
    <w:tmpl w:val="145EA54C"/>
    <w:lvl w:ilvl="0" w:tplc="F47AAAC0">
      <w:start w:val="1"/>
      <w:numFmt w:val="bullet"/>
      <w:lvlText w:val=""/>
      <w:lvlPicBulletId w:val="0"/>
      <w:lvlJc w:val="left"/>
      <w:pPr>
        <w:tabs>
          <w:tab w:val="num" w:pos="502"/>
        </w:tabs>
        <w:ind w:left="502" w:hanging="360"/>
      </w:pPr>
      <w:rPr>
        <w:rFonts w:ascii="Symbol" w:hAnsi="Symbol" w:hint="default"/>
      </w:rPr>
    </w:lvl>
    <w:lvl w:ilvl="1" w:tplc="32926712" w:tentative="1">
      <w:start w:val="1"/>
      <w:numFmt w:val="bullet"/>
      <w:lvlText w:val=""/>
      <w:lvlJc w:val="left"/>
      <w:pPr>
        <w:tabs>
          <w:tab w:val="num" w:pos="1222"/>
        </w:tabs>
        <w:ind w:left="1222" w:hanging="360"/>
      </w:pPr>
      <w:rPr>
        <w:rFonts w:ascii="Symbol" w:hAnsi="Symbol" w:hint="default"/>
      </w:rPr>
    </w:lvl>
    <w:lvl w:ilvl="2" w:tplc="BE3C90CA" w:tentative="1">
      <w:start w:val="1"/>
      <w:numFmt w:val="bullet"/>
      <w:lvlText w:val=""/>
      <w:lvlJc w:val="left"/>
      <w:pPr>
        <w:tabs>
          <w:tab w:val="num" w:pos="1942"/>
        </w:tabs>
        <w:ind w:left="1942" w:hanging="360"/>
      </w:pPr>
      <w:rPr>
        <w:rFonts w:ascii="Symbol" w:hAnsi="Symbol" w:hint="default"/>
      </w:rPr>
    </w:lvl>
    <w:lvl w:ilvl="3" w:tplc="12AE15C6" w:tentative="1">
      <w:start w:val="1"/>
      <w:numFmt w:val="bullet"/>
      <w:lvlText w:val=""/>
      <w:lvlJc w:val="left"/>
      <w:pPr>
        <w:tabs>
          <w:tab w:val="num" w:pos="2662"/>
        </w:tabs>
        <w:ind w:left="2662" w:hanging="360"/>
      </w:pPr>
      <w:rPr>
        <w:rFonts w:ascii="Symbol" w:hAnsi="Symbol" w:hint="default"/>
      </w:rPr>
    </w:lvl>
    <w:lvl w:ilvl="4" w:tplc="B2C60870" w:tentative="1">
      <w:start w:val="1"/>
      <w:numFmt w:val="bullet"/>
      <w:lvlText w:val=""/>
      <w:lvlJc w:val="left"/>
      <w:pPr>
        <w:tabs>
          <w:tab w:val="num" w:pos="3382"/>
        </w:tabs>
        <w:ind w:left="3382" w:hanging="360"/>
      </w:pPr>
      <w:rPr>
        <w:rFonts w:ascii="Symbol" w:hAnsi="Symbol" w:hint="default"/>
      </w:rPr>
    </w:lvl>
    <w:lvl w:ilvl="5" w:tplc="0DACF7D6" w:tentative="1">
      <w:start w:val="1"/>
      <w:numFmt w:val="bullet"/>
      <w:lvlText w:val=""/>
      <w:lvlJc w:val="left"/>
      <w:pPr>
        <w:tabs>
          <w:tab w:val="num" w:pos="4102"/>
        </w:tabs>
        <w:ind w:left="4102" w:hanging="360"/>
      </w:pPr>
      <w:rPr>
        <w:rFonts w:ascii="Symbol" w:hAnsi="Symbol" w:hint="default"/>
      </w:rPr>
    </w:lvl>
    <w:lvl w:ilvl="6" w:tplc="904ACC36" w:tentative="1">
      <w:start w:val="1"/>
      <w:numFmt w:val="bullet"/>
      <w:lvlText w:val=""/>
      <w:lvlJc w:val="left"/>
      <w:pPr>
        <w:tabs>
          <w:tab w:val="num" w:pos="4822"/>
        </w:tabs>
        <w:ind w:left="4822" w:hanging="360"/>
      </w:pPr>
      <w:rPr>
        <w:rFonts w:ascii="Symbol" w:hAnsi="Symbol" w:hint="default"/>
      </w:rPr>
    </w:lvl>
    <w:lvl w:ilvl="7" w:tplc="C25CD7A8" w:tentative="1">
      <w:start w:val="1"/>
      <w:numFmt w:val="bullet"/>
      <w:lvlText w:val=""/>
      <w:lvlJc w:val="left"/>
      <w:pPr>
        <w:tabs>
          <w:tab w:val="num" w:pos="5542"/>
        </w:tabs>
        <w:ind w:left="5542" w:hanging="360"/>
      </w:pPr>
      <w:rPr>
        <w:rFonts w:ascii="Symbol" w:hAnsi="Symbol" w:hint="default"/>
      </w:rPr>
    </w:lvl>
    <w:lvl w:ilvl="8" w:tplc="DC4A83F2" w:tentative="1">
      <w:start w:val="1"/>
      <w:numFmt w:val="bullet"/>
      <w:lvlText w:val=""/>
      <w:lvlJc w:val="left"/>
      <w:pPr>
        <w:tabs>
          <w:tab w:val="num" w:pos="6262"/>
        </w:tabs>
        <w:ind w:left="6262" w:hanging="360"/>
      </w:pPr>
      <w:rPr>
        <w:rFonts w:ascii="Symbol" w:hAnsi="Symbol" w:hint="default"/>
      </w:rPr>
    </w:lvl>
  </w:abstractNum>
  <w:abstractNum w:abstractNumId="1" w15:restartNumberingAfterBreak="0">
    <w:nsid w:val="72224D18"/>
    <w:multiLevelType w:val="multilevel"/>
    <w:tmpl w:val="914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1432A"/>
    <w:multiLevelType w:val="multilevel"/>
    <w:tmpl w:val="BBA8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29"/>
    <w:rsid w:val="00017DEB"/>
    <w:rsid w:val="00020BB1"/>
    <w:rsid w:val="0005095F"/>
    <w:rsid w:val="000539CF"/>
    <w:rsid w:val="000808C7"/>
    <w:rsid w:val="00096920"/>
    <w:rsid w:val="000B6871"/>
    <w:rsid w:val="00121087"/>
    <w:rsid w:val="001547B1"/>
    <w:rsid w:val="001803D5"/>
    <w:rsid w:val="00187764"/>
    <w:rsid w:val="001C780D"/>
    <w:rsid w:val="001F7B9E"/>
    <w:rsid w:val="0021191A"/>
    <w:rsid w:val="0022384D"/>
    <w:rsid w:val="00247AF7"/>
    <w:rsid w:val="002F6A1A"/>
    <w:rsid w:val="00334FC5"/>
    <w:rsid w:val="003663FA"/>
    <w:rsid w:val="003A559D"/>
    <w:rsid w:val="003A6DCF"/>
    <w:rsid w:val="003F1CC1"/>
    <w:rsid w:val="00424BE9"/>
    <w:rsid w:val="00464C25"/>
    <w:rsid w:val="0050784C"/>
    <w:rsid w:val="00526A64"/>
    <w:rsid w:val="00532886"/>
    <w:rsid w:val="0053385E"/>
    <w:rsid w:val="00557F68"/>
    <w:rsid w:val="00565C7C"/>
    <w:rsid w:val="00571FCF"/>
    <w:rsid w:val="00586EA7"/>
    <w:rsid w:val="005977A5"/>
    <w:rsid w:val="005A32A8"/>
    <w:rsid w:val="0060050B"/>
    <w:rsid w:val="00605212"/>
    <w:rsid w:val="00624C45"/>
    <w:rsid w:val="00626092"/>
    <w:rsid w:val="00663632"/>
    <w:rsid w:val="006A1448"/>
    <w:rsid w:val="006A5FDB"/>
    <w:rsid w:val="0070113E"/>
    <w:rsid w:val="00705130"/>
    <w:rsid w:val="007055E9"/>
    <w:rsid w:val="007871C8"/>
    <w:rsid w:val="007C19A1"/>
    <w:rsid w:val="007C4759"/>
    <w:rsid w:val="00820792"/>
    <w:rsid w:val="00830429"/>
    <w:rsid w:val="008459A5"/>
    <w:rsid w:val="008604D9"/>
    <w:rsid w:val="008C1057"/>
    <w:rsid w:val="008D08F0"/>
    <w:rsid w:val="008E6D93"/>
    <w:rsid w:val="0090387B"/>
    <w:rsid w:val="00941A5D"/>
    <w:rsid w:val="0095347F"/>
    <w:rsid w:val="00990C77"/>
    <w:rsid w:val="00A115A9"/>
    <w:rsid w:val="00A8458A"/>
    <w:rsid w:val="00AC2EEA"/>
    <w:rsid w:val="00AF5EE2"/>
    <w:rsid w:val="00B23418"/>
    <w:rsid w:val="00B8271B"/>
    <w:rsid w:val="00BD68D1"/>
    <w:rsid w:val="00C13707"/>
    <w:rsid w:val="00C90B60"/>
    <w:rsid w:val="00CA3462"/>
    <w:rsid w:val="00CB5A7D"/>
    <w:rsid w:val="00CC46A9"/>
    <w:rsid w:val="00D115F2"/>
    <w:rsid w:val="00E15B52"/>
    <w:rsid w:val="00E344A1"/>
    <w:rsid w:val="00E9066E"/>
    <w:rsid w:val="00E951F4"/>
    <w:rsid w:val="00EB078A"/>
    <w:rsid w:val="00ED27A4"/>
    <w:rsid w:val="00EE5123"/>
    <w:rsid w:val="00EE634A"/>
    <w:rsid w:val="00EF163B"/>
    <w:rsid w:val="00EF6013"/>
    <w:rsid w:val="00F51179"/>
    <w:rsid w:val="00FC72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DB377"/>
  <w15:chartTrackingRefBased/>
  <w15:docId w15:val="{3CD6199C-07A9-4050-AFCF-ABF05C6A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29"/>
    <w:pPr>
      <w:spacing w:after="0" w:line="480" w:lineRule="auto"/>
      <w:ind w:firstLine="720"/>
    </w:pPr>
    <w:rPr>
      <w:rFonts w:eastAsiaTheme="minorEastAsia"/>
      <w:kern w:val="24"/>
      <w:sz w:val="24"/>
      <w:szCs w:val="24"/>
      <w:lang w:val="en-US" w:eastAsia="ja-JP"/>
    </w:rPr>
  </w:style>
  <w:style w:type="paragraph" w:styleId="Balk1">
    <w:name w:val="heading 1"/>
    <w:basedOn w:val="Normal"/>
    <w:next w:val="Normal"/>
    <w:link w:val="Balk1Char"/>
    <w:uiPriority w:val="9"/>
    <w:qFormat/>
    <w:rsid w:val="006052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56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aliases w:val="kapak başlığı"/>
    <w:basedOn w:val="Title2"/>
    <w:next w:val="Normal"/>
    <w:link w:val="Balk3Char"/>
    <w:uiPriority w:val="4"/>
    <w:unhideWhenUsed/>
    <w:qFormat/>
    <w:rsid w:val="00830429"/>
    <w:pPr>
      <w:outlineLvl w:val="2"/>
    </w:pPr>
    <w:rPr>
      <w:b/>
      <w:bCs/>
      <w:sz w:val="32"/>
      <w:szCs w:val="32"/>
    </w:rPr>
  </w:style>
  <w:style w:type="paragraph" w:styleId="Balk5">
    <w:name w:val="heading 5"/>
    <w:basedOn w:val="Normal"/>
    <w:next w:val="Normal"/>
    <w:link w:val="Balk5Char"/>
    <w:uiPriority w:val="9"/>
    <w:semiHidden/>
    <w:unhideWhenUsed/>
    <w:qFormat/>
    <w:rsid w:val="00605212"/>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30429"/>
    <w:pPr>
      <w:spacing w:after="0" w:line="240" w:lineRule="auto"/>
      <w:ind w:firstLine="720"/>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qFormat/>
    <w:rsid w:val="0083042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30429"/>
    <w:rPr>
      <w:rFonts w:eastAsiaTheme="minorEastAsia"/>
      <w:kern w:val="24"/>
      <w:sz w:val="24"/>
      <w:szCs w:val="24"/>
      <w:lang w:val="en-US" w:eastAsia="ja-JP"/>
    </w:rPr>
  </w:style>
  <w:style w:type="paragraph" w:styleId="AltBilgi">
    <w:name w:val="footer"/>
    <w:basedOn w:val="Normal"/>
    <w:link w:val="AltBilgiChar"/>
    <w:uiPriority w:val="99"/>
    <w:unhideWhenUsed/>
    <w:rsid w:val="0083042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30429"/>
    <w:rPr>
      <w:rFonts w:eastAsiaTheme="minorEastAsia"/>
      <w:kern w:val="24"/>
      <w:sz w:val="24"/>
      <w:szCs w:val="24"/>
      <w:lang w:val="en-US" w:eastAsia="ja-JP"/>
    </w:rPr>
  </w:style>
  <w:style w:type="table" w:styleId="RenkliGlgeleme-Vurgu6">
    <w:name w:val="Colorful Shading Accent 6"/>
    <w:basedOn w:val="NormalTablo"/>
    <w:uiPriority w:val="71"/>
    <w:rsid w:val="0083042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customStyle="1" w:styleId="Balk3Char">
    <w:name w:val="Başlık 3 Char"/>
    <w:aliases w:val="kapak başlığı Char"/>
    <w:basedOn w:val="VarsaylanParagrafYazTipi"/>
    <w:link w:val="Balk3"/>
    <w:uiPriority w:val="4"/>
    <w:rsid w:val="00830429"/>
    <w:rPr>
      <w:rFonts w:eastAsiaTheme="minorEastAsia"/>
      <w:b/>
      <w:bCs/>
      <w:kern w:val="24"/>
      <w:sz w:val="32"/>
      <w:szCs w:val="32"/>
      <w:lang w:val="en-US" w:eastAsia="ja-JP"/>
    </w:rPr>
  </w:style>
  <w:style w:type="paragraph" w:styleId="DipnotMetni">
    <w:name w:val="footnote text"/>
    <w:basedOn w:val="Normal"/>
    <w:link w:val="DipnotMetniChar"/>
    <w:uiPriority w:val="99"/>
    <w:semiHidden/>
    <w:unhideWhenUsed/>
    <w:rsid w:val="00830429"/>
    <w:pPr>
      <w:spacing w:line="240" w:lineRule="auto"/>
    </w:pPr>
    <w:rPr>
      <w:sz w:val="22"/>
      <w:szCs w:val="20"/>
    </w:rPr>
  </w:style>
  <w:style w:type="character" w:customStyle="1" w:styleId="DipnotMetniChar">
    <w:name w:val="Dipnot Metni Char"/>
    <w:basedOn w:val="VarsaylanParagrafYazTipi"/>
    <w:link w:val="DipnotMetni"/>
    <w:uiPriority w:val="99"/>
    <w:semiHidden/>
    <w:rsid w:val="00830429"/>
    <w:rPr>
      <w:rFonts w:eastAsiaTheme="minorEastAsia"/>
      <w:kern w:val="24"/>
      <w:szCs w:val="20"/>
      <w:lang w:val="en-US" w:eastAsia="ja-JP"/>
    </w:rPr>
  </w:style>
  <w:style w:type="character" w:styleId="DipnotBavurusu">
    <w:name w:val="footnote reference"/>
    <w:aliases w:val="2.seviye"/>
    <w:uiPriority w:val="5"/>
    <w:unhideWhenUsed/>
    <w:qFormat/>
    <w:rsid w:val="00830429"/>
  </w:style>
  <w:style w:type="paragraph" w:customStyle="1" w:styleId="Title2">
    <w:name w:val="Title 2"/>
    <w:basedOn w:val="Normal"/>
    <w:uiPriority w:val="1"/>
    <w:qFormat/>
    <w:rsid w:val="00830429"/>
    <w:pPr>
      <w:ind w:firstLine="0"/>
      <w:jc w:val="center"/>
    </w:pPr>
  </w:style>
  <w:style w:type="character" w:customStyle="1" w:styleId="Balk2Char">
    <w:name w:val="Başlık 2 Char"/>
    <w:basedOn w:val="VarsaylanParagrafYazTipi"/>
    <w:link w:val="Balk2"/>
    <w:uiPriority w:val="9"/>
    <w:semiHidden/>
    <w:rsid w:val="00565C7C"/>
    <w:rPr>
      <w:rFonts w:asciiTheme="majorHAnsi" w:eastAsiaTheme="majorEastAsia" w:hAnsiTheme="majorHAnsi" w:cstheme="majorBidi"/>
      <w:color w:val="2E74B5" w:themeColor="accent1" w:themeShade="BF"/>
      <w:kern w:val="24"/>
      <w:sz w:val="26"/>
      <w:szCs w:val="26"/>
      <w:lang w:val="en-US" w:eastAsia="ja-JP"/>
    </w:rPr>
  </w:style>
  <w:style w:type="paragraph" w:styleId="AralkYok">
    <w:name w:val="No Spacing"/>
    <w:aliases w:val="3. seviye başlık"/>
    <w:basedOn w:val="2DzeyBalk"/>
    <w:uiPriority w:val="3"/>
    <w:qFormat/>
    <w:rsid w:val="00565C7C"/>
  </w:style>
  <w:style w:type="character" w:styleId="Vurgu">
    <w:name w:val="Emphasis"/>
    <w:basedOn w:val="VarsaylanParagrafYazTipi"/>
    <w:uiPriority w:val="20"/>
    <w:unhideWhenUsed/>
    <w:qFormat/>
    <w:rsid w:val="00565C7C"/>
    <w:rPr>
      <w:i/>
      <w:iCs/>
    </w:rPr>
  </w:style>
  <w:style w:type="paragraph" w:styleId="ListeParagraf">
    <w:name w:val="List Paragraph"/>
    <w:basedOn w:val="Normal"/>
    <w:uiPriority w:val="34"/>
    <w:unhideWhenUsed/>
    <w:qFormat/>
    <w:rsid w:val="00565C7C"/>
    <w:pPr>
      <w:ind w:left="720" w:firstLine="0"/>
      <w:contextualSpacing/>
    </w:pPr>
  </w:style>
  <w:style w:type="table" w:customStyle="1" w:styleId="APAReport">
    <w:name w:val="APA Report"/>
    <w:basedOn w:val="NormalTablo"/>
    <w:uiPriority w:val="99"/>
    <w:rsid w:val="00565C7C"/>
    <w:pPr>
      <w:spacing w:after="0" w:line="240" w:lineRule="auto"/>
    </w:pPr>
    <w:rPr>
      <w:rFonts w:eastAsiaTheme="minorEastAsia"/>
      <w:sz w:val="24"/>
      <w:szCs w:val="24"/>
      <w:lang w:val="en-US"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2DzeyBalk">
    <w:name w:val="2. Düzey Başlık"/>
    <w:basedOn w:val="Normal"/>
    <w:uiPriority w:val="1"/>
    <w:qFormat/>
    <w:rsid w:val="00565C7C"/>
    <w:pPr>
      <w:ind w:firstLine="709"/>
      <w:jc w:val="both"/>
    </w:pPr>
    <w:rPr>
      <w:b/>
      <w:bCs/>
      <w:lang w:val="tr"/>
    </w:rPr>
  </w:style>
  <w:style w:type="character" w:customStyle="1" w:styleId="Balk5Char">
    <w:name w:val="Başlık 5 Char"/>
    <w:basedOn w:val="VarsaylanParagrafYazTipi"/>
    <w:link w:val="Balk5"/>
    <w:uiPriority w:val="9"/>
    <w:semiHidden/>
    <w:rsid w:val="00605212"/>
    <w:rPr>
      <w:rFonts w:asciiTheme="majorHAnsi" w:eastAsiaTheme="majorEastAsia" w:hAnsiTheme="majorHAnsi" w:cstheme="majorBidi"/>
      <w:color w:val="2E74B5" w:themeColor="accent1" w:themeShade="BF"/>
      <w:kern w:val="24"/>
      <w:sz w:val="24"/>
      <w:szCs w:val="24"/>
      <w:lang w:val="en-US" w:eastAsia="ja-JP"/>
    </w:rPr>
  </w:style>
  <w:style w:type="character" w:styleId="Kpr">
    <w:name w:val="Hyperlink"/>
    <w:basedOn w:val="VarsaylanParagrafYazTipi"/>
    <w:uiPriority w:val="99"/>
    <w:unhideWhenUsed/>
    <w:rsid w:val="00605212"/>
    <w:rPr>
      <w:color w:val="0000FF"/>
      <w:u w:val="single"/>
    </w:rPr>
  </w:style>
  <w:style w:type="character" w:customStyle="1" w:styleId="Balk1Char">
    <w:name w:val="Başlık 1 Char"/>
    <w:basedOn w:val="VarsaylanParagrafYazTipi"/>
    <w:link w:val="Balk1"/>
    <w:uiPriority w:val="9"/>
    <w:rsid w:val="00605212"/>
    <w:rPr>
      <w:rFonts w:asciiTheme="majorHAnsi" w:eastAsiaTheme="majorEastAsia" w:hAnsiTheme="majorHAnsi" w:cstheme="majorBidi"/>
      <w:color w:val="2E74B5" w:themeColor="accent1" w:themeShade="BF"/>
      <w:kern w:val="24"/>
      <w:sz w:val="32"/>
      <w:szCs w:val="32"/>
      <w:lang w:val="en-US" w:eastAsia="ja-JP"/>
    </w:rPr>
  </w:style>
  <w:style w:type="character" w:styleId="Gl">
    <w:name w:val="Strong"/>
    <w:basedOn w:val="VarsaylanParagrafYazTipi"/>
    <w:uiPriority w:val="22"/>
    <w:qFormat/>
    <w:rsid w:val="00CB5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17894">
      <w:bodyDiv w:val="1"/>
      <w:marLeft w:val="0"/>
      <w:marRight w:val="0"/>
      <w:marTop w:val="0"/>
      <w:marBottom w:val="0"/>
      <w:divBdr>
        <w:top w:val="none" w:sz="0" w:space="0" w:color="auto"/>
        <w:left w:val="none" w:sz="0" w:space="0" w:color="auto"/>
        <w:bottom w:val="none" w:sz="0" w:space="0" w:color="auto"/>
        <w:right w:val="none" w:sz="0" w:space="0" w:color="auto"/>
      </w:divBdr>
      <w:divsChild>
        <w:div w:id="484708630">
          <w:marLeft w:val="0"/>
          <w:marRight w:val="0"/>
          <w:marTop w:val="0"/>
          <w:marBottom w:val="0"/>
          <w:divBdr>
            <w:top w:val="none" w:sz="0" w:space="0" w:color="auto"/>
            <w:left w:val="none" w:sz="0" w:space="0" w:color="auto"/>
            <w:bottom w:val="none" w:sz="0" w:space="0" w:color="auto"/>
            <w:right w:val="none" w:sz="0" w:space="0" w:color="auto"/>
          </w:divBdr>
          <w:divsChild>
            <w:div w:id="478965752">
              <w:marLeft w:val="0"/>
              <w:marRight w:val="0"/>
              <w:marTop w:val="0"/>
              <w:marBottom w:val="0"/>
              <w:divBdr>
                <w:top w:val="none" w:sz="0" w:space="0" w:color="auto"/>
                <w:left w:val="none" w:sz="0" w:space="0" w:color="auto"/>
                <w:bottom w:val="none" w:sz="0" w:space="0" w:color="auto"/>
                <w:right w:val="none" w:sz="0" w:space="0" w:color="auto"/>
              </w:divBdr>
              <w:divsChild>
                <w:div w:id="1221207237">
                  <w:marLeft w:val="0"/>
                  <w:marRight w:val="0"/>
                  <w:marTop w:val="0"/>
                  <w:marBottom w:val="300"/>
                  <w:divBdr>
                    <w:top w:val="single" w:sz="6" w:space="0" w:color="E6E6E6"/>
                    <w:left w:val="single" w:sz="6" w:space="0" w:color="E6E6E6"/>
                    <w:bottom w:val="single" w:sz="6" w:space="0" w:color="E6E6E6"/>
                    <w:right w:val="single" w:sz="6" w:space="0" w:color="E6E6E6"/>
                  </w:divBdr>
                  <w:divsChild>
                    <w:div w:id="1145901956">
                      <w:marLeft w:val="0"/>
                      <w:marRight w:val="0"/>
                      <w:marTop w:val="0"/>
                      <w:marBottom w:val="0"/>
                      <w:divBdr>
                        <w:top w:val="none" w:sz="0" w:space="0" w:color="auto"/>
                        <w:left w:val="none" w:sz="0" w:space="0" w:color="auto"/>
                        <w:bottom w:val="none" w:sz="0" w:space="0" w:color="auto"/>
                        <w:right w:val="none" w:sz="0" w:space="0" w:color="auto"/>
                      </w:divBdr>
                      <w:divsChild>
                        <w:div w:id="271405167">
                          <w:marLeft w:val="0"/>
                          <w:marRight w:val="0"/>
                          <w:marTop w:val="0"/>
                          <w:marBottom w:val="0"/>
                          <w:divBdr>
                            <w:top w:val="none" w:sz="0" w:space="0" w:color="auto"/>
                            <w:left w:val="none" w:sz="0" w:space="0" w:color="auto"/>
                            <w:bottom w:val="none" w:sz="0" w:space="0" w:color="auto"/>
                            <w:right w:val="none" w:sz="0" w:space="0" w:color="auto"/>
                          </w:divBdr>
                          <w:divsChild>
                            <w:div w:id="1371152330">
                              <w:marLeft w:val="0"/>
                              <w:marRight w:val="0"/>
                              <w:marTop w:val="0"/>
                              <w:marBottom w:val="0"/>
                              <w:divBdr>
                                <w:top w:val="none" w:sz="0" w:space="0" w:color="auto"/>
                                <w:left w:val="none" w:sz="0" w:space="0" w:color="auto"/>
                                <w:bottom w:val="none" w:sz="0" w:space="0" w:color="auto"/>
                                <w:right w:val="none" w:sz="0" w:space="0" w:color="auto"/>
                              </w:divBdr>
                              <w:divsChild>
                                <w:div w:id="122119272">
                                  <w:marLeft w:val="150"/>
                                  <w:marRight w:val="150"/>
                                  <w:marTop w:val="150"/>
                                  <w:marBottom w:val="150"/>
                                  <w:divBdr>
                                    <w:top w:val="none" w:sz="0" w:space="0" w:color="auto"/>
                                    <w:left w:val="none" w:sz="0" w:space="0" w:color="auto"/>
                                    <w:bottom w:val="none" w:sz="0" w:space="0" w:color="auto"/>
                                    <w:right w:val="none" w:sz="0" w:space="0" w:color="auto"/>
                                  </w:divBdr>
                                </w:div>
                                <w:div w:id="83916744">
                                  <w:marLeft w:val="150"/>
                                  <w:marRight w:val="150"/>
                                  <w:marTop w:val="150"/>
                                  <w:marBottom w:val="150"/>
                                  <w:divBdr>
                                    <w:top w:val="none" w:sz="0" w:space="0" w:color="auto"/>
                                    <w:left w:val="none" w:sz="0" w:space="0" w:color="auto"/>
                                    <w:bottom w:val="none" w:sz="0" w:space="0" w:color="auto"/>
                                    <w:right w:val="none" w:sz="0" w:space="0" w:color="auto"/>
                                  </w:divBdr>
                                </w:div>
                                <w:div w:id="1766071791">
                                  <w:marLeft w:val="150"/>
                                  <w:marRight w:val="150"/>
                                  <w:marTop w:val="150"/>
                                  <w:marBottom w:val="150"/>
                                  <w:divBdr>
                                    <w:top w:val="none" w:sz="0" w:space="0" w:color="auto"/>
                                    <w:left w:val="none" w:sz="0" w:space="0" w:color="auto"/>
                                    <w:bottom w:val="none" w:sz="0" w:space="0" w:color="auto"/>
                                    <w:right w:val="none" w:sz="0" w:space="0" w:color="auto"/>
                                  </w:divBdr>
                                </w:div>
                                <w:div w:id="13553764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15893">
          <w:marLeft w:val="0"/>
          <w:marRight w:val="0"/>
          <w:marTop w:val="0"/>
          <w:marBottom w:val="0"/>
          <w:divBdr>
            <w:top w:val="none" w:sz="0" w:space="0" w:color="auto"/>
            <w:left w:val="none" w:sz="0" w:space="0" w:color="auto"/>
            <w:bottom w:val="none" w:sz="0" w:space="0" w:color="auto"/>
            <w:right w:val="none" w:sz="0" w:space="0" w:color="auto"/>
          </w:divBdr>
          <w:divsChild>
            <w:div w:id="1145272358">
              <w:marLeft w:val="0"/>
              <w:marRight w:val="0"/>
              <w:marTop w:val="0"/>
              <w:marBottom w:val="0"/>
              <w:divBdr>
                <w:top w:val="none" w:sz="0" w:space="0" w:color="auto"/>
                <w:left w:val="none" w:sz="0" w:space="0" w:color="auto"/>
                <w:bottom w:val="none" w:sz="0" w:space="0" w:color="auto"/>
                <w:right w:val="none" w:sz="0" w:space="0" w:color="auto"/>
              </w:divBdr>
              <w:divsChild>
                <w:div w:id="622151980">
                  <w:marLeft w:val="0"/>
                  <w:marRight w:val="0"/>
                  <w:marTop w:val="0"/>
                  <w:marBottom w:val="300"/>
                  <w:divBdr>
                    <w:top w:val="single" w:sz="6" w:space="0" w:color="E6E6E6"/>
                    <w:left w:val="single" w:sz="6" w:space="0" w:color="E6E6E6"/>
                    <w:bottom w:val="single" w:sz="6" w:space="0" w:color="E6E6E6"/>
                    <w:right w:val="single" w:sz="6" w:space="0" w:color="E6E6E6"/>
                  </w:divBdr>
                  <w:divsChild>
                    <w:div w:id="1982223670">
                      <w:marLeft w:val="0"/>
                      <w:marRight w:val="0"/>
                      <w:marTop w:val="0"/>
                      <w:marBottom w:val="0"/>
                      <w:divBdr>
                        <w:top w:val="none" w:sz="0" w:space="0" w:color="auto"/>
                        <w:left w:val="none" w:sz="0" w:space="0" w:color="auto"/>
                        <w:bottom w:val="none" w:sz="0" w:space="0" w:color="auto"/>
                        <w:right w:val="none" w:sz="0" w:space="0" w:color="auto"/>
                      </w:divBdr>
                      <w:divsChild>
                        <w:div w:id="473106809">
                          <w:marLeft w:val="0"/>
                          <w:marRight w:val="0"/>
                          <w:marTop w:val="0"/>
                          <w:marBottom w:val="0"/>
                          <w:divBdr>
                            <w:top w:val="none" w:sz="0" w:space="0" w:color="auto"/>
                            <w:left w:val="none" w:sz="0" w:space="0" w:color="auto"/>
                            <w:bottom w:val="none" w:sz="0" w:space="0" w:color="auto"/>
                            <w:right w:val="none" w:sz="0" w:space="0" w:color="auto"/>
                          </w:divBdr>
                          <w:divsChild>
                            <w:div w:id="444469153">
                              <w:marLeft w:val="0"/>
                              <w:marRight w:val="0"/>
                              <w:marTop w:val="0"/>
                              <w:marBottom w:val="0"/>
                              <w:divBdr>
                                <w:top w:val="none" w:sz="0" w:space="0" w:color="auto"/>
                                <w:left w:val="none" w:sz="0" w:space="0" w:color="auto"/>
                                <w:bottom w:val="none" w:sz="0" w:space="0" w:color="auto"/>
                                <w:right w:val="none" w:sz="0" w:space="0" w:color="auto"/>
                              </w:divBdr>
                              <w:divsChild>
                                <w:div w:id="1805196027">
                                  <w:marLeft w:val="150"/>
                                  <w:marRight w:val="150"/>
                                  <w:marTop w:val="150"/>
                                  <w:marBottom w:val="150"/>
                                  <w:divBdr>
                                    <w:top w:val="none" w:sz="0" w:space="0" w:color="auto"/>
                                    <w:left w:val="none" w:sz="0" w:space="0" w:color="auto"/>
                                    <w:bottom w:val="none" w:sz="0" w:space="0" w:color="auto"/>
                                    <w:right w:val="none" w:sz="0" w:space="0" w:color="auto"/>
                                  </w:divBdr>
                                </w:div>
                                <w:div w:id="1438481545">
                                  <w:marLeft w:val="150"/>
                                  <w:marRight w:val="150"/>
                                  <w:marTop w:val="150"/>
                                  <w:marBottom w:val="150"/>
                                  <w:divBdr>
                                    <w:top w:val="none" w:sz="0" w:space="0" w:color="auto"/>
                                    <w:left w:val="none" w:sz="0" w:space="0" w:color="auto"/>
                                    <w:bottom w:val="none" w:sz="0" w:space="0" w:color="auto"/>
                                    <w:right w:val="none" w:sz="0" w:space="0" w:color="auto"/>
                                  </w:divBdr>
                                </w:div>
                                <w:div w:id="58021318">
                                  <w:marLeft w:val="150"/>
                                  <w:marRight w:val="150"/>
                                  <w:marTop w:val="150"/>
                                  <w:marBottom w:val="150"/>
                                  <w:divBdr>
                                    <w:top w:val="none" w:sz="0" w:space="0" w:color="auto"/>
                                    <w:left w:val="none" w:sz="0" w:space="0" w:color="auto"/>
                                    <w:bottom w:val="none" w:sz="0" w:space="0" w:color="auto"/>
                                    <w:right w:val="none" w:sz="0" w:space="0" w:color="auto"/>
                                  </w:divBdr>
                                </w:div>
                                <w:div w:id="497501754">
                                  <w:marLeft w:val="150"/>
                                  <w:marRight w:val="150"/>
                                  <w:marTop w:val="150"/>
                                  <w:marBottom w:val="150"/>
                                  <w:divBdr>
                                    <w:top w:val="none" w:sz="0" w:space="0" w:color="auto"/>
                                    <w:left w:val="none" w:sz="0" w:space="0" w:color="auto"/>
                                    <w:bottom w:val="none" w:sz="0" w:space="0" w:color="auto"/>
                                    <w:right w:val="none" w:sz="0" w:space="0" w:color="auto"/>
                                  </w:divBdr>
                                </w:div>
                                <w:div w:id="1236932031">
                                  <w:marLeft w:val="150"/>
                                  <w:marRight w:val="150"/>
                                  <w:marTop w:val="150"/>
                                  <w:marBottom w:val="150"/>
                                  <w:divBdr>
                                    <w:top w:val="none" w:sz="0" w:space="0" w:color="auto"/>
                                    <w:left w:val="none" w:sz="0" w:space="0" w:color="auto"/>
                                    <w:bottom w:val="none" w:sz="0" w:space="0" w:color="auto"/>
                                    <w:right w:val="none" w:sz="0" w:space="0" w:color="auto"/>
                                  </w:divBdr>
                                </w:div>
                                <w:div w:id="1256983508">
                                  <w:marLeft w:val="150"/>
                                  <w:marRight w:val="150"/>
                                  <w:marTop w:val="150"/>
                                  <w:marBottom w:val="150"/>
                                  <w:divBdr>
                                    <w:top w:val="none" w:sz="0" w:space="0" w:color="auto"/>
                                    <w:left w:val="none" w:sz="0" w:space="0" w:color="auto"/>
                                    <w:bottom w:val="none" w:sz="0" w:space="0" w:color="auto"/>
                                    <w:right w:val="none" w:sz="0" w:space="0" w:color="auto"/>
                                  </w:divBdr>
                                </w:div>
                                <w:div w:id="839003363">
                                  <w:marLeft w:val="150"/>
                                  <w:marRight w:val="150"/>
                                  <w:marTop w:val="150"/>
                                  <w:marBottom w:val="150"/>
                                  <w:divBdr>
                                    <w:top w:val="none" w:sz="0" w:space="0" w:color="auto"/>
                                    <w:left w:val="none" w:sz="0" w:space="0" w:color="auto"/>
                                    <w:bottom w:val="none" w:sz="0" w:space="0" w:color="auto"/>
                                    <w:right w:val="none" w:sz="0" w:space="0" w:color="auto"/>
                                  </w:divBdr>
                                </w:div>
                                <w:div w:id="7209794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2567">
      <w:bodyDiv w:val="1"/>
      <w:marLeft w:val="0"/>
      <w:marRight w:val="0"/>
      <w:marTop w:val="0"/>
      <w:marBottom w:val="0"/>
      <w:divBdr>
        <w:top w:val="none" w:sz="0" w:space="0" w:color="auto"/>
        <w:left w:val="none" w:sz="0" w:space="0" w:color="auto"/>
        <w:bottom w:val="none" w:sz="0" w:space="0" w:color="auto"/>
        <w:right w:val="none" w:sz="0" w:space="0" w:color="auto"/>
      </w:divBdr>
    </w:div>
    <w:div w:id="1353648177">
      <w:bodyDiv w:val="1"/>
      <w:marLeft w:val="0"/>
      <w:marRight w:val="0"/>
      <w:marTop w:val="0"/>
      <w:marBottom w:val="0"/>
      <w:divBdr>
        <w:top w:val="none" w:sz="0" w:space="0" w:color="auto"/>
        <w:left w:val="none" w:sz="0" w:space="0" w:color="auto"/>
        <w:bottom w:val="none" w:sz="0" w:space="0" w:color="auto"/>
        <w:right w:val="none" w:sz="0" w:space="0" w:color="auto"/>
      </w:divBdr>
    </w:div>
    <w:div w:id="20068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isgad.org/copyright-licen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sitso.org.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isga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tisgad.org/open-access-policy/" TargetMode="External"/><Relationship Id="rId4" Type="http://schemas.openxmlformats.org/officeDocument/2006/relationships/webSettings" Target="webSettings.xml"/><Relationship Id="rId9" Type="http://schemas.openxmlformats.org/officeDocument/2006/relationships/hyperlink" Target="https://www.ithenticate.com/"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s://utisgad.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9D5-4CDB-85B4-D6519F7EB2EC}"/>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9D5-4CDB-85B4-D6519F7EB2EC}"/>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9D5-4CDB-85B4-D6519F7EB2EC}"/>
            </c:ext>
          </c:extLst>
        </c:ser>
        <c:dLbls>
          <c:showLegendKey val="0"/>
          <c:showVal val="0"/>
          <c:showCatName val="0"/>
          <c:showSerName val="0"/>
          <c:showPercent val="0"/>
          <c:showBubbleSize val="0"/>
        </c:dLbls>
        <c:gapWidth val="219"/>
        <c:overlap val="-27"/>
        <c:axId val="286636464"/>
        <c:axId val="521039864"/>
      </c:barChart>
      <c:catAx>
        <c:axId val="28663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tr-TR"/>
          </a:p>
        </c:txPr>
        <c:crossAx val="521039864"/>
        <c:crosses val="autoZero"/>
        <c:auto val="1"/>
        <c:lblAlgn val="ctr"/>
        <c:lblOffset val="100"/>
        <c:noMultiLvlLbl val="0"/>
      </c:catAx>
      <c:valAx>
        <c:axId val="52103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8663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645274DECA433BBDA30260D0F93CB1"/>
        <w:category>
          <w:name w:val="Genel"/>
          <w:gallery w:val="placeholder"/>
        </w:category>
        <w:types>
          <w:type w:val="bbPlcHdr"/>
        </w:types>
        <w:behaviors>
          <w:behavior w:val="content"/>
        </w:behaviors>
        <w:guid w:val="{0BFBE46A-380D-4295-AA2B-B3E2EE0B1114}"/>
      </w:docPartPr>
      <w:docPartBody>
        <w:p w:rsidR="00002D72" w:rsidRDefault="003C3861" w:rsidP="003C3861">
          <w:pPr>
            <w:pStyle w:val="39645274DECA433BBDA30260D0F93CB1"/>
          </w:pPr>
          <w:r w:rsidRPr="00BF4184">
            <w:t>456</w:t>
          </w:r>
        </w:p>
      </w:docPartBody>
    </w:docPart>
    <w:docPart>
      <w:docPartPr>
        <w:name w:val="2F3B5A6A639D46368B052A97AC0DF46F"/>
        <w:category>
          <w:name w:val="Genel"/>
          <w:gallery w:val="placeholder"/>
        </w:category>
        <w:types>
          <w:type w:val="bbPlcHdr"/>
        </w:types>
        <w:behaviors>
          <w:behavior w:val="content"/>
        </w:behaviors>
        <w:guid w:val="{D23F7C19-DC64-4DA7-9E84-AF2D8A199B3D}"/>
      </w:docPartPr>
      <w:docPartBody>
        <w:p w:rsidR="00002D72" w:rsidRDefault="003C3861" w:rsidP="003C3861">
          <w:pPr>
            <w:pStyle w:val="2F3B5A6A639D46368B052A97AC0DF46F"/>
          </w:pPr>
          <w:r w:rsidRPr="00BF4184">
            <w:t>456</w:t>
          </w:r>
        </w:p>
      </w:docPartBody>
    </w:docPart>
    <w:docPart>
      <w:docPartPr>
        <w:name w:val="49B2F32A5F144879BE1A62476D688E5E"/>
        <w:category>
          <w:name w:val="Genel"/>
          <w:gallery w:val="placeholder"/>
        </w:category>
        <w:types>
          <w:type w:val="bbPlcHdr"/>
        </w:types>
        <w:behaviors>
          <w:behavior w:val="content"/>
        </w:behaviors>
        <w:guid w:val="{6D43F91B-B29C-4381-BF42-6A47A578021B}"/>
      </w:docPartPr>
      <w:docPartBody>
        <w:p w:rsidR="00002D72" w:rsidRDefault="003C3861" w:rsidP="003C3861">
          <w:pPr>
            <w:pStyle w:val="49B2F32A5F144879BE1A62476D688E5E"/>
          </w:pPr>
          <w:r w:rsidRPr="00BF4184">
            <w:t>456</w:t>
          </w:r>
        </w:p>
      </w:docPartBody>
    </w:docPart>
    <w:docPart>
      <w:docPartPr>
        <w:name w:val="E01D53877D5F4B1EBCA1F8B17399EDD1"/>
        <w:category>
          <w:name w:val="Genel"/>
          <w:gallery w:val="placeholder"/>
        </w:category>
        <w:types>
          <w:type w:val="bbPlcHdr"/>
        </w:types>
        <w:behaviors>
          <w:behavior w:val="content"/>
        </w:behaviors>
        <w:guid w:val="{0723DBE9-AF26-463C-A70A-0B2403C6EB37}"/>
      </w:docPartPr>
      <w:docPartBody>
        <w:p w:rsidR="00002D72" w:rsidRDefault="003C3861" w:rsidP="003C3861">
          <w:pPr>
            <w:pStyle w:val="E01D53877D5F4B1EBCA1F8B17399EDD1"/>
          </w:pPr>
          <w:r w:rsidRPr="00BF4184">
            <w:t>456</w:t>
          </w:r>
        </w:p>
      </w:docPartBody>
    </w:docPart>
    <w:docPart>
      <w:docPartPr>
        <w:name w:val="6069574EE85B42BDB8A0599C237DC194"/>
        <w:category>
          <w:name w:val="Genel"/>
          <w:gallery w:val="placeholder"/>
        </w:category>
        <w:types>
          <w:type w:val="bbPlcHdr"/>
        </w:types>
        <w:behaviors>
          <w:behavior w:val="content"/>
        </w:behaviors>
        <w:guid w:val="{EC3279AA-D035-4D8B-B0D3-A2E077E9B312}"/>
      </w:docPartPr>
      <w:docPartBody>
        <w:p w:rsidR="00002D72" w:rsidRDefault="003C3861" w:rsidP="003C3861">
          <w:pPr>
            <w:pStyle w:val="6069574EE85B42BDB8A0599C237DC194"/>
          </w:pPr>
          <w:r w:rsidRPr="00BF4184">
            <w:t>789</w:t>
          </w:r>
        </w:p>
      </w:docPartBody>
    </w:docPart>
    <w:docPart>
      <w:docPartPr>
        <w:name w:val="5E1BA5171B04449590DBC49BF076FD8E"/>
        <w:category>
          <w:name w:val="Genel"/>
          <w:gallery w:val="placeholder"/>
        </w:category>
        <w:types>
          <w:type w:val="bbPlcHdr"/>
        </w:types>
        <w:behaviors>
          <w:behavior w:val="content"/>
        </w:behaviors>
        <w:guid w:val="{EF0A03D7-D728-4F69-A580-701CEE80BE02}"/>
      </w:docPartPr>
      <w:docPartBody>
        <w:p w:rsidR="00002D72" w:rsidRDefault="003C3861" w:rsidP="003C3861">
          <w:pPr>
            <w:pStyle w:val="5E1BA5171B04449590DBC49BF076FD8E"/>
          </w:pPr>
          <w:r w:rsidRPr="00BF4184">
            <w:t>789</w:t>
          </w:r>
        </w:p>
      </w:docPartBody>
    </w:docPart>
    <w:docPart>
      <w:docPartPr>
        <w:name w:val="A47623D8CF184BFDB15E9EE92FE05CB0"/>
        <w:category>
          <w:name w:val="Genel"/>
          <w:gallery w:val="placeholder"/>
        </w:category>
        <w:types>
          <w:type w:val="bbPlcHdr"/>
        </w:types>
        <w:behaviors>
          <w:behavior w:val="content"/>
        </w:behaviors>
        <w:guid w:val="{DA122D0D-A295-4C12-8887-298A9081A60E}"/>
      </w:docPartPr>
      <w:docPartBody>
        <w:p w:rsidR="00002D72" w:rsidRDefault="003C3861" w:rsidP="003C3861">
          <w:pPr>
            <w:pStyle w:val="A47623D8CF184BFDB15E9EE92FE05CB0"/>
          </w:pPr>
          <w:r w:rsidRPr="00BF4184">
            <w:t>789</w:t>
          </w:r>
        </w:p>
      </w:docPartBody>
    </w:docPart>
    <w:docPart>
      <w:docPartPr>
        <w:name w:val="E4F19FA42B384018A55CDFC78B91574B"/>
        <w:category>
          <w:name w:val="Genel"/>
          <w:gallery w:val="placeholder"/>
        </w:category>
        <w:types>
          <w:type w:val="bbPlcHdr"/>
        </w:types>
        <w:behaviors>
          <w:behavior w:val="content"/>
        </w:behaviors>
        <w:guid w:val="{8D220286-6666-4EF0-B2D5-0D96C0356B6E}"/>
      </w:docPartPr>
      <w:docPartBody>
        <w:p w:rsidR="00002D72" w:rsidRDefault="003C3861" w:rsidP="003C3861">
          <w:pPr>
            <w:pStyle w:val="E4F19FA42B384018A55CDFC78B91574B"/>
          </w:pPr>
          <w:r w:rsidRPr="00BF4184">
            <w:t>789</w:t>
          </w:r>
        </w:p>
      </w:docPartBody>
    </w:docPart>
    <w:docPart>
      <w:docPartPr>
        <w:name w:val="22E8E45705DC42C29FEDC683B7FC7DD3"/>
        <w:category>
          <w:name w:val="Genel"/>
          <w:gallery w:val="placeholder"/>
        </w:category>
        <w:types>
          <w:type w:val="bbPlcHdr"/>
        </w:types>
        <w:behaviors>
          <w:behavior w:val="content"/>
        </w:behaviors>
        <w:guid w:val="{A3B21F67-1D8F-4E18-9442-1ADB3AD78915}"/>
      </w:docPartPr>
      <w:docPartBody>
        <w:p w:rsidR="00002D72" w:rsidRDefault="003C3861" w:rsidP="003C3861">
          <w:pPr>
            <w:pStyle w:val="22E8E45705DC42C29FEDC683B7FC7DD3"/>
          </w:pPr>
          <w:r w:rsidRPr="00BF4184">
            <w:t>123</w:t>
          </w:r>
        </w:p>
      </w:docPartBody>
    </w:docPart>
    <w:docPart>
      <w:docPartPr>
        <w:name w:val="D254194AB145469489FFBB11ADF0DDFA"/>
        <w:category>
          <w:name w:val="Genel"/>
          <w:gallery w:val="placeholder"/>
        </w:category>
        <w:types>
          <w:type w:val="bbPlcHdr"/>
        </w:types>
        <w:behaviors>
          <w:behavior w:val="content"/>
        </w:behaviors>
        <w:guid w:val="{B49BA16E-FCF4-4762-BA57-3502C488B442}"/>
      </w:docPartPr>
      <w:docPartBody>
        <w:p w:rsidR="00002D72" w:rsidRDefault="003C3861" w:rsidP="003C3861">
          <w:pPr>
            <w:pStyle w:val="D254194AB145469489FFBB11ADF0DDFA"/>
          </w:pPr>
          <w:r w:rsidRPr="00BF4184">
            <w:t>123</w:t>
          </w:r>
        </w:p>
      </w:docPartBody>
    </w:docPart>
    <w:docPart>
      <w:docPartPr>
        <w:name w:val="F4AE645B784142CA908AA3610D6F80B4"/>
        <w:category>
          <w:name w:val="Genel"/>
          <w:gallery w:val="placeholder"/>
        </w:category>
        <w:types>
          <w:type w:val="bbPlcHdr"/>
        </w:types>
        <w:behaviors>
          <w:behavior w:val="content"/>
        </w:behaviors>
        <w:guid w:val="{B59CC1A6-58CB-4E7C-B875-19E9CBD85188}"/>
      </w:docPartPr>
      <w:docPartBody>
        <w:p w:rsidR="00002D72" w:rsidRDefault="003C3861" w:rsidP="003C3861">
          <w:pPr>
            <w:pStyle w:val="F4AE645B784142CA908AA3610D6F80B4"/>
          </w:pPr>
          <w:r w:rsidRPr="00BF4184">
            <w:t>123</w:t>
          </w:r>
        </w:p>
      </w:docPartBody>
    </w:docPart>
    <w:docPart>
      <w:docPartPr>
        <w:name w:val="DA9D2DF2FB0445A5BE90B7E48444D68C"/>
        <w:category>
          <w:name w:val="Genel"/>
          <w:gallery w:val="placeholder"/>
        </w:category>
        <w:types>
          <w:type w:val="bbPlcHdr"/>
        </w:types>
        <w:behaviors>
          <w:behavior w:val="content"/>
        </w:behaviors>
        <w:guid w:val="{99129504-13F9-4F6E-A8F8-CA2B3E4782A2}"/>
      </w:docPartPr>
      <w:docPartBody>
        <w:p w:rsidR="00002D72" w:rsidRDefault="003C3861" w:rsidP="003C3861">
          <w:pPr>
            <w:pStyle w:val="DA9D2DF2FB0445A5BE90B7E48444D68C"/>
          </w:pPr>
          <w:r w:rsidRPr="00BF4184">
            <w:t>123</w:t>
          </w:r>
        </w:p>
      </w:docPartBody>
    </w:docPart>
    <w:docPart>
      <w:docPartPr>
        <w:name w:val="6DDDF88DBB514170ACD6337A59342C55"/>
        <w:category>
          <w:name w:val="Genel"/>
          <w:gallery w:val="placeholder"/>
        </w:category>
        <w:types>
          <w:type w:val="bbPlcHdr"/>
        </w:types>
        <w:behaviors>
          <w:behavior w:val="content"/>
        </w:behaviors>
        <w:guid w:val="{11BD1B4B-EE3D-407D-9F21-93F5E49EB233}"/>
      </w:docPartPr>
      <w:docPartBody>
        <w:p w:rsidR="00002D72" w:rsidRDefault="003C3861" w:rsidP="003C3861">
          <w:pPr>
            <w:pStyle w:val="6DDDF88DBB514170ACD6337A59342C55"/>
          </w:pPr>
          <w:r w:rsidRPr="00BF4184">
            <w:t>456</w:t>
          </w:r>
        </w:p>
      </w:docPartBody>
    </w:docPart>
    <w:docPart>
      <w:docPartPr>
        <w:name w:val="44F691E0F48B487FA0632D96FB2519B9"/>
        <w:category>
          <w:name w:val="Genel"/>
          <w:gallery w:val="placeholder"/>
        </w:category>
        <w:types>
          <w:type w:val="bbPlcHdr"/>
        </w:types>
        <w:behaviors>
          <w:behavior w:val="content"/>
        </w:behaviors>
        <w:guid w:val="{2E65BF29-E802-45F9-BBF0-07E0257F006C}"/>
      </w:docPartPr>
      <w:docPartBody>
        <w:p w:rsidR="00002D72" w:rsidRDefault="003C3861" w:rsidP="003C3861">
          <w:pPr>
            <w:pStyle w:val="44F691E0F48B487FA0632D96FB2519B9"/>
          </w:pPr>
          <w:r w:rsidRPr="00BF4184">
            <w:t>456</w:t>
          </w:r>
        </w:p>
      </w:docPartBody>
    </w:docPart>
    <w:docPart>
      <w:docPartPr>
        <w:name w:val="9E98BEE21C174DF38199E3902A90386B"/>
        <w:category>
          <w:name w:val="Genel"/>
          <w:gallery w:val="placeholder"/>
        </w:category>
        <w:types>
          <w:type w:val="bbPlcHdr"/>
        </w:types>
        <w:behaviors>
          <w:behavior w:val="content"/>
        </w:behaviors>
        <w:guid w:val="{FA575AD9-2D92-4F88-BE11-B7C56A78FC7A}"/>
      </w:docPartPr>
      <w:docPartBody>
        <w:p w:rsidR="00002D72" w:rsidRDefault="003C3861" w:rsidP="003C3861">
          <w:pPr>
            <w:pStyle w:val="9E98BEE21C174DF38199E3902A90386B"/>
          </w:pPr>
          <w:r w:rsidRPr="00BF4184">
            <w:t>456</w:t>
          </w:r>
        </w:p>
      </w:docPartBody>
    </w:docPart>
    <w:docPart>
      <w:docPartPr>
        <w:name w:val="E1D31C1270B74BF586CF8AB28716934F"/>
        <w:category>
          <w:name w:val="Genel"/>
          <w:gallery w:val="placeholder"/>
        </w:category>
        <w:types>
          <w:type w:val="bbPlcHdr"/>
        </w:types>
        <w:behaviors>
          <w:behavior w:val="content"/>
        </w:behaviors>
        <w:guid w:val="{7DCE9F50-9286-4F3E-AA35-BF173C2367CD}"/>
      </w:docPartPr>
      <w:docPartBody>
        <w:p w:rsidR="00002D72" w:rsidRDefault="003C3861" w:rsidP="003C3861">
          <w:pPr>
            <w:pStyle w:val="E1D31C1270B74BF586CF8AB28716934F"/>
          </w:pPr>
          <w:r w:rsidRPr="00BF4184">
            <w:t>456</w:t>
          </w:r>
        </w:p>
      </w:docPartBody>
    </w:docPart>
    <w:docPart>
      <w:docPartPr>
        <w:name w:val="5BECFA46A7934377BBD5B9A31F2E06B3"/>
        <w:category>
          <w:name w:val="Genel"/>
          <w:gallery w:val="placeholder"/>
        </w:category>
        <w:types>
          <w:type w:val="bbPlcHdr"/>
        </w:types>
        <w:behaviors>
          <w:behavior w:val="content"/>
        </w:behaviors>
        <w:guid w:val="{AE30D2A3-6217-403A-8DDD-4166BB7472BB}"/>
      </w:docPartPr>
      <w:docPartBody>
        <w:p w:rsidR="00C74AAF" w:rsidRDefault="000B56F8" w:rsidP="000B56F8">
          <w:pPr>
            <w:pStyle w:val="5BECFA46A7934377BBD5B9A31F2E06B3"/>
          </w:pPr>
          <w:r w:rsidRPr="00A52C8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61"/>
    <w:rsid w:val="00002D72"/>
    <w:rsid w:val="000B46E0"/>
    <w:rsid w:val="000B56F8"/>
    <w:rsid w:val="002610DC"/>
    <w:rsid w:val="002673AE"/>
    <w:rsid w:val="00271B30"/>
    <w:rsid w:val="003B3958"/>
    <w:rsid w:val="003C3861"/>
    <w:rsid w:val="004140AA"/>
    <w:rsid w:val="00506000"/>
    <w:rsid w:val="00523F67"/>
    <w:rsid w:val="005256A7"/>
    <w:rsid w:val="00553C3E"/>
    <w:rsid w:val="00705C8F"/>
    <w:rsid w:val="007578BA"/>
    <w:rsid w:val="0076507B"/>
    <w:rsid w:val="007B2F38"/>
    <w:rsid w:val="007E6DCF"/>
    <w:rsid w:val="00844BBB"/>
    <w:rsid w:val="00882B6B"/>
    <w:rsid w:val="008A72F6"/>
    <w:rsid w:val="00927402"/>
    <w:rsid w:val="00982125"/>
    <w:rsid w:val="009A353C"/>
    <w:rsid w:val="009F7B06"/>
    <w:rsid w:val="00A163F3"/>
    <w:rsid w:val="00A25E13"/>
    <w:rsid w:val="00A52BE5"/>
    <w:rsid w:val="00B37F03"/>
    <w:rsid w:val="00BA0497"/>
    <w:rsid w:val="00C3200D"/>
    <w:rsid w:val="00C74AAF"/>
    <w:rsid w:val="00DE0B8F"/>
    <w:rsid w:val="00DF777E"/>
    <w:rsid w:val="00E132A8"/>
    <w:rsid w:val="00F169C9"/>
    <w:rsid w:val="00F52EF9"/>
    <w:rsid w:val="00FB1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B56F8"/>
    <w:rPr>
      <w:color w:val="808080"/>
    </w:rPr>
  </w:style>
  <w:style w:type="paragraph" w:customStyle="1" w:styleId="E5165A7CDEC64DDFBFA090A59A1F60B9">
    <w:name w:val="E5165A7CDEC64DDFBFA090A59A1F60B9"/>
    <w:rsid w:val="003C3861"/>
  </w:style>
  <w:style w:type="paragraph" w:customStyle="1" w:styleId="592EB4A9A80941378000B7F2078EFE0E">
    <w:name w:val="592EB4A9A80941378000B7F2078EFE0E"/>
    <w:rsid w:val="003C3861"/>
  </w:style>
  <w:style w:type="paragraph" w:customStyle="1" w:styleId="F7334DA2614140938FAC82C064CB8603">
    <w:name w:val="F7334DA2614140938FAC82C064CB8603"/>
    <w:rsid w:val="003C3861"/>
  </w:style>
  <w:style w:type="paragraph" w:customStyle="1" w:styleId="0D29F796B4B64470944D1AE389BEE45A">
    <w:name w:val="0D29F796B4B64470944D1AE389BEE45A"/>
    <w:rsid w:val="003C3861"/>
  </w:style>
  <w:style w:type="paragraph" w:customStyle="1" w:styleId="DC49943A63F749F487B9723D27BA7F50">
    <w:name w:val="DC49943A63F749F487B9723D27BA7F50"/>
    <w:rsid w:val="003C3861"/>
  </w:style>
  <w:style w:type="paragraph" w:customStyle="1" w:styleId="C361A627F3714FA4BE76B531595F6E0A">
    <w:name w:val="C361A627F3714FA4BE76B531595F6E0A"/>
    <w:rsid w:val="003C3861"/>
  </w:style>
  <w:style w:type="paragraph" w:customStyle="1" w:styleId="61EC99B7BF43431EB6B45FC19EF72B95">
    <w:name w:val="61EC99B7BF43431EB6B45FC19EF72B95"/>
    <w:rsid w:val="003C3861"/>
  </w:style>
  <w:style w:type="paragraph" w:customStyle="1" w:styleId="DAF6EE1A99B1465CAF1AFE9716AFBFD3">
    <w:name w:val="DAF6EE1A99B1465CAF1AFE9716AFBFD3"/>
    <w:rsid w:val="003C3861"/>
  </w:style>
  <w:style w:type="paragraph" w:customStyle="1" w:styleId="37F38D85771F4212BEB4E4B0BB3B05D3">
    <w:name w:val="37F38D85771F4212BEB4E4B0BB3B05D3"/>
    <w:rsid w:val="003C3861"/>
  </w:style>
  <w:style w:type="paragraph" w:customStyle="1" w:styleId="21F088416C794EA7B495F7588EB0D790">
    <w:name w:val="21F088416C794EA7B495F7588EB0D790"/>
    <w:rsid w:val="003C3861"/>
  </w:style>
  <w:style w:type="paragraph" w:customStyle="1" w:styleId="E7B7FEF29197449CBA3FDBCE38AB465D">
    <w:name w:val="E7B7FEF29197449CBA3FDBCE38AB465D"/>
    <w:rsid w:val="003C3861"/>
  </w:style>
  <w:style w:type="paragraph" w:customStyle="1" w:styleId="0E899B302396491CB5B34CCF6D6AF703">
    <w:name w:val="0E899B302396491CB5B34CCF6D6AF703"/>
    <w:rsid w:val="003C3861"/>
  </w:style>
  <w:style w:type="paragraph" w:customStyle="1" w:styleId="6BDF1634A0DE45798AC78E599D675F2B">
    <w:name w:val="6BDF1634A0DE45798AC78E599D675F2B"/>
    <w:rsid w:val="003C3861"/>
  </w:style>
  <w:style w:type="paragraph" w:customStyle="1" w:styleId="9474A2C82DC34C54AA2C435B0129DF7D">
    <w:name w:val="9474A2C82DC34C54AA2C435B0129DF7D"/>
    <w:rsid w:val="003C3861"/>
  </w:style>
  <w:style w:type="paragraph" w:customStyle="1" w:styleId="1EAD2EF18103410A8394F01519FCECF4">
    <w:name w:val="1EAD2EF18103410A8394F01519FCECF4"/>
    <w:rsid w:val="003C3861"/>
  </w:style>
  <w:style w:type="paragraph" w:customStyle="1" w:styleId="24A45A8F10A14FBE9968BE223E0D6E61">
    <w:name w:val="24A45A8F10A14FBE9968BE223E0D6E61"/>
    <w:rsid w:val="003C3861"/>
  </w:style>
  <w:style w:type="paragraph" w:customStyle="1" w:styleId="98822A0A676C4C57BC81710A50BE88FD">
    <w:name w:val="98822A0A676C4C57BC81710A50BE88FD"/>
    <w:rsid w:val="003C3861"/>
  </w:style>
  <w:style w:type="paragraph" w:customStyle="1" w:styleId="3F5CEC2A9D7C40BEAA0C6E6EA28C1035">
    <w:name w:val="3F5CEC2A9D7C40BEAA0C6E6EA28C1035"/>
    <w:rsid w:val="003C3861"/>
  </w:style>
  <w:style w:type="paragraph" w:customStyle="1" w:styleId="2637ADB198A24314AEC62EB0BFD3EB6E">
    <w:name w:val="2637ADB198A24314AEC62EB0BFD3EB6E"/>
    <w:rsid w:val="003C3861"/>
  </w:style>
  <w:style w:type="paragraph" w:customStyle="1" w:styleId="8213D0AC7E3746A596A89EF6C1F3382B">
    <w:name w:val="8213D0AC7E3746A596A89EF6C1F3382B"/>
    <w:rsid w:val="003C3861"/>
  </w:style>
  <w:style w:type="paragraph" w:customStyle="1" w:styleId="2DE0F08551894D65821610EFA80BA5B5">
    <w:name w:val="2DE0F08551894D65821610EFA80BA5B5"/>
    <w:rsid w:val="003C3861"/>
  </w:style>
  <w:style w:type="paragraph" w:customStyle="1" w:styleId="8A2F1C7A3B5D46C79E1095AABB5EFA4B">
    <w:name w:val="8A2F1C7A3B5D46C79E1095AABB5EFA4B"/>
    <w:rsid w:val="003C3861"/>
  </w:style>
  <w:style w:type="paragraph" w:customStyle="1" w:styleId="76F465EAE48E46C89CA02BB1DA6AC2F0">
    <w:name w:val="76F465EAE48E46C89CA02BB1DA6AC2F0"/>
    <w:rsid w:val="003C3861"/>
  </w:style>
  <w:style w:type="paragraph" w:customStyle="1" w:styleId="688F54ED71DD49ADB548C0DDE5975A73">
    <w:name w:val="688F54ED71DD49ADB548C0DDE5975A73"/>
    <w:rsid w:val="003C3861"/>
  </w:style>
  <w:style w:type="paragraph" w:customStyle="1" w:styleId="5C9975CC254E409E982995D6A71EB3B8">
    <w:name w:val="5C9975CC254E409E982995D6A71EB3B8"/>
    <w:rsid w:val="003C3861"/>
  </w:style>
  <w:style w:type="paragraph" w:customStyle="1" w:styleId="E62E93D2F0A143C8B1CC48259F635971">
    <w:name w:val="E62E93D2F0A143C8B1CC48259F635971"/>
    <w:rsid w:val="003C3861"/>
  </w:style>
  <w:style w:type="paragraph" w:customStyle="1" w:styleId="72F09C233152430B9C1B95C665960D9D">
    <w:name w:val="72F09C233152430B9C1B95C665960D9D"/>
    <w:rsid w:val="003C3861"/>
  </w:style>
  <w:style w:type="paragraph" w:customStyle="1" w:styleId="A9012E241BB84D8C815D7F85A604360B">
    <w:name w:val="A9012E241BB84D8C815D7F85A604360B"/>
    <w:rsid w:val="003C3861"/>
  </w:style>
  <w:style w:type="paragraph" w:customStyle="1" w:styleId="CC662B5B004241E89ECAA8BE7B6AF864">
    <w:name w:val="CC662B5B004241E89ECAA8BE7B6AF864"/>
    <w:rsid w:val="003C3861"/>
  </w:style>
  <w:style w:type="paragraph" w:customStyle="1" w:styleId="37AF01B45D404B9FB617173B3CE52B33">
    <w:name w:val="37AF01B45D404B9FB617173B3CE52B33"/>
    <w:rsid w:val="003C3861"/>
  </w:style>
  <w:style w:type="paragraph" w:customStyle="1" w:styleId="9ADB708423CA43E6AA0A70C272C4CC07">
    <w:name w:val="9ADB708423CA43E6AA0A70C272C4CC07"/>
    <w:rsid w:val="003C3861"/>
  </w:style>
  <w:style w:type="paragraph" w:customStyle="1" w:styleId="D0AB002AE90D4E0CA713FEE3D5EC20C9">
    <w:name w:val="D0AB002AE90D4E0CA713FEE3D5EC20C9"/>
    <w:rsid w:val="003C3861"/>
  </w:style>
  <w:style w:type="paragraph" w:customStyle="1" w:styleId="6A9F8DB54C4D4D56BF8DCC60BF5D62AA">
    <w:name w:val="6A9F8DB54C4D4D56BF8DCC60BF5D62AA"/>
    <w:rsid w:val="003C3861"/>
  </w:style>
  <w:style w:type="paragraph" w:customStyle="1" w:styleId="B3F9AA3F3CF448C4A20684DBC7D14660">
    <w:name w:val="B3F9AA3F3CF448C4A20684DBC7D14660"/>
    <w:rsid w:val="003C3861"/>
  </w:style>
  <w:style w:type="paragraph" w:customStyle="1" w:styleId="B79600CF87844BE9A8534107CC85E305">
    <w:name w:val="B79600CF87844BE9A8534107CC85E305"/>
    <w:rsid w:val="003C3861"/>
  </w:style>
  <w:style w:type="paragraph" w:customStyle="1" w:styleId="E22B2A17BE204B73A45F1FC8DC1701CC">
    <w:name w:val="E22B2A17BE204B73A45F1FC8DC1701CC"/>
    <w:rsid w:val="003C3861"/>
  </w:style>
  <w:style w:type="paragraph" w:customStyle="1" w:styleId="560DA27D649C45FBA656BBAB998DA700">
    <w:name w:val="560DA27D649C45FBA656BBAB998DA700"/>
    <w:rsid w:val="003C3861"/>
  </w:style>
  <w:style w:type="paragraph" w:customStyle="1" w:styleId="191F6840D3C7423AA364F85240FBE221">
    <w:name w:val="191F6840D3C7423AA364F85240FBE221"/>
    <w:rsid w:val="003C3861"/>
  </w:style>
  <w:style w:type="paragraph" w:customStyle="1" w:styleId="1C52BCD954A84D0E866E797738B2BAD5">
    <w:name w:val="1C52BCD954A84D0E866E797738B2BAD5"/>
    <w:rsid w:val="003C3861"/>
  </w:style>
  <w:style w:type="paragraph" w:customStyle="1" w:styleId="F0BBF3169C0547D98DA039EF7BBE30D4">
    <w:name w:val="F0BBF3169C0547D98DA039EF7BBE30D4"/>
    <w:rsid w:val="003C3861"/>
  </w:style>
  <w:style w:type="paragraph" w:customStyle="1" w:styleId="EEA75FD1FBE84741829AA1224264C3FF">
    <w:name w:val="EEA75FD1FBE84741829AA1224264C3FF"/>
    <w:rsid w:val="003C3861"/>
  </w:style>
  <w:style w:type="paragraph" w:customStyle="1" w:styleId="03CA64A3B7A143C9BE13C0438918BE62">
    <w:name w:val="03CA64A3B7A143C9BE13C0438918BE62"/>
    <w:rsid w:val="003C3861"/>
  </w:style>
  <w:style w:type="paragraph" w:customStyle="1" w:styleId="D233EEA717A646B4A22BA9F7482EF234">
    <w:name w:val="D233EEA717A646B4A22BA9F7482EF234"/>
    <w:rsid w:val="003C3861"/>
  </w:style>
  <w:style w:type="paragraph" w:customStyle="1" w:styleId="078F7D0B0D1A487CBA9A76CA5ABF4A7A">
    <w:name w:val="078F7D0B0D1A487CBA9A76CA5ABF4A7A"/>
    <w:rsid w:val="003C3861"/>
  </w:style>
  <w:style w:type="paragraph" w:customStyle="1" w:styleId="E7609E25A8A84B7788DFFEF02877A46B">
    <w:name w:val="E7609E25A8A84B7788DFFEF02877A46B"/>
    <w:rsid w:val="003C3861"/>
  </w:style>
  <w:style w:type="paragraph" w:customStyle="1" w:styleId="7820489C9DB349A1B0A1BAE4BD4464FC">
    <w:name w:val="7820489C9DB349A1B0A1BAE4BD4464FC"/>
    <w:rsid w:val="003C3861"/>
  </w:style>
  <w:style w:type="paragraph" w:customStyle="1" w:styleId="E1604576001444649631FBC7E9375C32">
    <w:name w:val="E1604576001444649631FBC7E9375C32"/>
    <w:rsid w:val="003C3861"/>
  </w:style>
  <w:style w:type="paragraph" w:customStyle="1" w:styleId="685CD504734445819607384DCC500F36">
    <w:name w:val="685CD504734445819607384DCC500F36"/>
    <w:rsid w:val="003C3861"/>
  </w:style>
  <w:style w:type="paragraph" w:customStyle="1" w:styleId="14375D02C68C481EAB891BDE7F973FA0">
    <w:name w:val="14375D02C68C481EAB891BDE7F973FA0"/>
    <w:rsid w:val="003C3861"/>
  </w:style>
  <w:style w:type="paragraph" w:customStyle="1" w:styleId="ACE43F9A34B9414E9B0A43A0995FFB63">
    <w:name w:val="ACE43F9A34B9414E9B0A43A0995FFB63"/>
    <w:rsid w:val="003C3861"/>
  </w:style>
  <w:style w:type="paragraph" w:customStyle="1" w:styleId="FF0375D035AB428DADA8460212E2806F">
    <w:name w:val="FF0375D035AB428DADA8460212E2806F"/>
    <w:rsid w:val="003C3861"/>
  </w:style>
  <w:style w:type="paragraph" w:customStyle="1" w:styleId="275AEF5D74D64EFC8DF2F8A52A34317B">
    <w:name w:val="275AEF5D74D64EFC8DF2F8A52A34317B"/>
    <w:rsid w:val="003C3861"/>
  </w:style>
  <w:style w:type="paragraph" w:customStyle="1" w:styleId="F64248930E77477294C3C7C9F77C2368">
    <w:name w:val="F64248930E77477294C3C7C9F77C2368"/>
    <w:rsid w:val="003C3861"/>
  </w:style>
  <w:style w:type="paragraph" w:customStyle="1" w:styleId="EE63D80C26DF4137BEAC40C9E2ECBA27">
    <w:name w:val="EE63D80C26DF4137BEAC40C9E2ECBA27"/>
    <w:rsid w:val="003C3861"/>
  </w:style>
  <w:style w:type="paragraph" w:customStyle="1" w:styleId="EEB4BD5B414A499BBC152468A4F85145">
    <w:name w:val="EEB4BD5B414A499BBC152468A4F85145"/>
    <w:rsid w:val="003C3861"/>
  </w:style>
  <w:style w:type="paragraph" w:customStyle="1" w:styleId="B466DBE456AE4EBEB3C6B44E33A0E884">
    <w:name w:val="B466DBE456AE4EBEB3C6B44E33A0E884"/>
    <w:rsid w:val="003C3861"/>
  </w:style>
  <w:style w:type="paragraph" w:customStyle="1" w:styleId="CBDF3FC90B8C40239CBF15891AA6BC00">
    <w:name w:val="CBDF3FC90B8C40239CBF15891AA6BC00"/>
    <w:rsid w:val="003C3861"/>
  </w:style>
  <w:style w:type="paragraph" w:customStyle="1" w:styleId="3DC21057C2A34187B275ECAF6558E5D8">
    <w:name w:val="3DC21057C2A34187B275ECAF6558E5D8"/>
    <w:rsid w:val="003C3861"/>
  </w:style>
  <w:style w:type="paragraph" w:customStyle="1" w:styleId="BF9A8B3C3E7E4122987B273FADF6C98D">
    <w:name w:val="BF9A8B3C3E7E4122987B273FADF6C98D"/>
    <w:rsid w:val="003C3861"/>
  </w:style>
  <w:style w:type="paragraph" w:customStyle="1" w:styleId="D86CCD896E1146A2970672AB8862125F">
    <w:name w:val="D86CCD896E1146A2970672AB8862125F"/>
    <w:rsid w:val="003C3861"/>
  </w:style>
  <w:style w:type="paragraph" w:customStyle="1" w:styleId="EE85F27654E64F1B84135A8C3C37468E">
    <w:name w:val="EE85F27654E64F1B84135A8C3C37468E"/>
    <w:rsid w:val="003C3861"/>
  </w:style>
  <w:style w:type="paragraph" w:customStyle="1" w:styleId="39645274DECA433BBDA30260D0F93CB1">
    <w:name w:val="39645274DECA433BBDA30260D0F93CB1"/>
    <w:rsid w:val="003C3861"/>
  </w:style>
  <w:style w:type="paragraph" w:customStyle="1" w:styleId="2F3B5A6A639D46368B052A97AC0DF46F">
    <w:name w:val="2F3B5A6A639D46368B052A97AC0DF46F"/>
    <w:rsid w:val="003C3861"/>
  </w:style>
  <w:style w:type="paragraph" w:customStyle="1" w:styleId="49B2F32A5F144879BE1A62476D688E5E">
    <w:name w:val="49B2F32A5F144879BE1A62476D688E5E"/>
    <w:rsid w:val="003C3861"/>
  </w:style>
  <w:style w:type="paragraph" w:customStyle="1" w:styleId="E01D53877D5F4B1EBCA1F8B17399EDD1">
    <w:name w:val="E01D53877D5F4B1EBCA1F8B17399EDD1"/>
    <w:rsid w:val="003C3861"/>
  </w:style>
  <w:style w:type="paragraph" w:customStyle="1" w:styleId="6069574EE85B42BDB8A0599C237DC194">
    <w:name w:val="6069574EE85B42BDB8A0599C237DC194"/>
    <w:rsid w:val="003C3861"/>
  </w:style>
  <w:style w:type="paragraph" w:customStyle="1" w:styleId="5E1BA5171B04449590DBC49BF076FD8E">
    <w:name w:val="5E1BA5171B04449590DBC49BF076FD8E"/>
    <w:rsid w:val="003C3861"/>
  </w:style>
  <w:style w:type="paragraph" w:customStyle="1" w:styleId="A47623D8CF184BFDB15E9EE92FE05CB0">
    <w:name w:val="A47623D8CF184BFDB15E9EE92FE05CB0"/>
    <w:rsid w:val="003C3861"/>
  </w:style>
  <w:style w:type="paragraph" w:customStyle="1" w:styleId="E4F19FA42B384018A55CDFC78B91574B">
    <w:name w:val="E4F19FA42B384018A55CDFC78B91574B"/>
    <w:rsid w:val="003C3861"/>
  </w:style>
  <w:style w:type="paragraph" w:customStyle="1" w:styleId="22E8E45705DC42C29FEDC683B7FC7DD3">
    <w:name w:val="22E8E45705DC42C29FEDC683B7FC7DD3"/>
    <w:rsid w:val="003C3861"/>
  </w:style>
  <w:style w:type="paragraph" w:customStyle="1" w:styleId="D254194AB145469489FFBB11ADF0DDFA">
    <w:name w:val="D254194AB145469489FFBB11ADF0DDFA"/>
    <w:rsid w:val="003C3861"/>
  </w:style>
  <w:style w:type="paragraph" w:customStyle="1" w:styleId="F4AE645B784142CA908AA3610D6F80B4">
    <w:name w:val="F4AE645B784142CA908AA3610D6F80B4"/>
    <w:rsid w:val="003C3861"/>
  </w:style>
  <w:style w:type="paragraph" w:customStyle="1" w:styleId="DA9D2DF2FB0445A5BE90B7E48444D68C">
    <w:name w:val="DA9D2DF2FB0445A5BE90B7E48444D68C"/>
    <w:rsid w:val="003C3861"/>
  </w:style>
  <w:style w:type="paragraph" w:customStyle="1" w:styleId="6DDDF88DBB514170ACD6337A59342C55">
    <w:name w:val="6DDDF88DBB514170ACD6337A59342C55"/>
    <w:rsid w:val="003C3861"/>
  </w:style>
  <w:style w:type="paragraph" w:customStyle="1" w:styleId="44F691E0F48B487FA0632D96FB2519B9">
    <w:name w:val="44F691E0F48B487FA0632D96FB2519B9"/>
    <w:rsid w:val="003C3861"/>
  </w:style>
  <w:style w:type="paragraph" w:customStyle="1" w:styleId="9E98BEE21C174DF38199E3902A90386B">
    <w:name w:val="9E98BEE21C174DF38199E3902A90386B"/>
    <w:rsid w:val="003C3861"/>
  </w:style>
  <w:style w:type="paragraph" w:customStyle="1" w:styleId="E1D31C1270B74BF586CF8AB28716934F">
    <w:name w:val="E1D31C1270B74BF586CF8AB28716934F"/>
    <w:rsid w:val="003C3861"/>
  </w:style>
  <w:style w:type="paragraph" w:customStyle="1" w:styleId="2667D53E46BB4C70B04141700C70CB14">
    <w:name w:val="2667D53E46BB4C70B04141700C70CB14"/>
    <w:rsid w:val="004140AA"/>
  </w:style>
  <w:style w:type="paragraph" w:customStyle="1" w:styleId="CD169EE846B345768554248E20F57AB5">
    <w:name w:val="CD169EE846B345768554248E20F57AB5"/>
    <w:rsid w:val="005256A7"/>
  </w:style>
  <w:style w:type="paragraph" w:customStyle="1" w:styleId="BDBBBBCB477F4540B6CBE86F884343B2">
    <w:name w:val="BDBBBBCB477F4540B6CBE86F884343B2"/>
    <w:rsid w:val="005256A7"/>
  </w:style>
  <w:style w:type="paragraph" w:customStyle="1" w:styleId="60E063A27B824B4593622D0478D4B6B2">
    <w:name w:val="60E063A27B824B4593622D0478D4B6B2"/>
    <w:rsid w:val="00A25E13"/>
  </w:style>
  <w:style w:type="paragraph" w:customStyle="1" w:styleId="A5FB385A7B194671978160970F5F9A77">
    <w:name w:val="A5FB385A7B194671978160970F5F9A77"/>
    <w:rsid w:val="00A25E13"/>
  </w:style>
  <w:style w:type="paragraph" w:customStyle="1" w:styleId="5BECFA46A7934377BBD5B9A31F2E06B3">
    <w:name w:val="5BECFA46A7934377BBD5B9A31F2E06B3"/>
    <w:rsid w:val="000B56F8"/>
  </w:style>
  <w:style w:type="paragraph" w:customStyle="1" w:styleId="C34FC2A2784749F3A1988C2E62D517CA">
    <w:name w:val="C34FC2A2784749F3A1988C2E62D517CA"/>
    <w:rsid w:val="00553C3E"/>
  </w:style>
  <w:style w:type="paragraph" w:customStyle="1" w:styleId="60DB7B4AA1FD42D9AA32CFE989EA8506">
    <w:name w:val="60DB7B4AA1FD42D9AA32CFE989EA8506"/>
    <w:rsid w:val="00553C3E"/>
  </w:style>
  <w:style w:type="paragraph" w:customStyle="1" w:styleId="F7CA537B03BF47E88F053998A7504F30">
    <w:name w:val="F7CA537B03BF47E88F053998A7504F30"/>
    <w:rsid w:val="00553C3E"/>
  </w:style>
  <w:style w:type="paragraph" w:customStyle="1" w:styleId="52F07AC90BF24956904463F8C6AD6A73">
    <w:name w:val="52F07AC90BF24956904463F8C6AD6A73"/>
    <w:rsid w:val="00553C3E"/>
  </w:style>
  <w:style w:type="paragraph" w:customStyle="1" w:styleId="3295BA763BD540B293A731D2C79530B5">
    <w:name w:val="3295BA763BD540B293A731D2C79530B5"/>
    <w:rsid w:val="00553C3E"/>
  </w:style>
  <w:style w:type="paragraph" w:customStyle="1" w:styleId="A03C3BFB3A7B40C8BEA7F13BB8F97DE7">
    <w:name w:val="A03C3BFB3A7B40C8BEA7F13BB8F97DE7"/>
    <w:rsid w:val="00553C3E"/>
  </w:style>
  <w:style w:type="paragraph" w:customStyle="1" w:styleId="70EB7B3DB2E0437981E425CA99E6B90C">
    <w:name w:val="70EB7B3DB2E0437981E425CA99E6B90C"/>
    <w:rsid w:val="00553C3E"/>
  </w:style>
  <w:style w:type="paragraph" w:customStyle="1" w:styleId="849BA6A86CBE4689A03A6117F74F831A">
    <w:name w:val="849BA6A86CBE4689A03A6117F74F831A"/>
    <w:rsid w:val="00553C3E"/>
  </w:style>
  <w:style w:type="paragraph" w:customStyle="1" w:styleId="D761B8DB42E941FA9433A2AFE3B78F4B">
    <w:name w:val="D761B8DB42E941FA9433A2AFE3B78F4B"/>
    <w:rsid w:val="00553C3E"/>
  </w:style>
  <w:style w:type="paragraph" w:customStyle="1" w:styleId="559DFFB0E1354579BA084B9FB498BAD6">
    <w:name w:val="559DFFB0E1354579BA084B9FB498BAD6"/>
    <w:rsid w:val="00553C3E"/>
  </w:style>
  <w:style w:type="paragraph" w:customStyle="1" w:styleId="8F8EF0442CF340AAA86282AAD903A86F">
    <w:name w:val="8F8EF0442CF340AAA86282AAD903A86F"/>
    <w:rsid w:val="00553C3E"/>
  </w:style>
  <w:style w:type="paragraph" w:customStyle="1" w:styleId="0668A92E8E0C45C2AE2E61EC7ADE0FCD">
    <w:name w:val="0668A92E8E0C45C2AE2E61EC7ADE0FCD"/>
    <w:rsid w:val="00553C3E"/>
  </w:style>
  <w:style w:type="paragraph" w:customStyle="1" w:styleId="E8EFF9D4CF9447CC9F4FDF5E5875D26A">
    <w:name w:val="E8EFF9D4CF9447CC9F4FDF5E5875D26A"/>
    <w:rsid w:val="00553C3E"/>
  </w:style>
  <w:style w:type="paragraph" w:customStyle="1" w:styleId="ECD7B654A0B44A8A87F62439BDB38EFB">
    <w:name w:val="ECD7B654A0B44A8A87F62439BDB38EFB"/>
    <w:rsid w:val="00553C3E"/>
  </w:style>
  <w:style w:type="paragraph" w:customStyle="1" w:styleId="64CFF5CD103C48039D8B61CD98C4D1FD">
    <w:name w:val="64CFF5CD103C48039D8B61CD98C4D1FD"/>
    <w:rsid w:val="00553C3E"/>
  </w:style>
  <w:style w:type="paragraph" w:customStyle="1" w:styleId="54598C94B4684DB5B5AEEA5DA212925C">
    <w:name w:val="54598C94B4684DB5B5AEEA5DA212925C"/>
    <w:rsid w:val="00553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2170</Words>
  <Characters>12374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Saygın</dc:creator>
  <cp:keywords/>
  <dc:description/>
  <cp:lastModifiedBy>Muhammet Saygın</cp:lastModifiedBy>
  <cp:revision>47</cp:revision>
  <dcterms:created xsi:type="dcterms:W3CDTF">2021-04-19T11:03:00Z</dcterms:created>
  <dcterms:modified xsi:type="dcterms:W3CDTF">2023-07-20T21:25:00Z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